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EC" w:rsidRPr="00FF45EC" w:rsidRDefault="00FF45EC" w:rsidP="00FF45EC">
      <w:pPr>
        <w:pStyle w:val="a3"/>
        <w:shd w:val="clear" w:color="auto" w:fill="FFFFFF"/>
        <w:jc w:val="right"/>
        <w:rPr>
          <w:color w:val="000000"/>
        </w:rPr>
      </w:pPr>
      <w:r w:rsidRPr="00FF45EC">
        <w:rPr>
          <w:color w:val="000000"/>
        </w:rPr>
        <w:t>Хомякова Надежда Вячеславовна</w:t>
      </w:r>
    </w:p>
    <w:p w:rsidR="00FF45EC" w:rsidRPr="00FF45EC" w:rsidRDefault="00FF45EC" w:rsidP="00FF45EC">
      <w:pPr>
        <w:pStyle w:val="a3"/>
        <w:shd w:val="clear" w:color="auto" w:fill="FFFFFF"/>
        <w:jc w:val="right"/>
        <w:rPr>
          <w:color w:val="000000"/>
        </w:rPr>
      </w:pPr>
      <w:r w:rsidRPr="00FF45EC">
        <w:rPr>
          <w:color w:val="000000"/>
        </w:rPr>
        <w:t>учитель биологии и географии</w:t>
      </w:r>
    </w:p>
    <w:p w:rsidR="00FF45EC" w:rsidRPr="00FF45EC" w:rsidRDefault="00FF45EC" w:rsidP="00FF45EC">
      <w:pPr>
        <w:pStyle w:val="a3"/>
        <w:shd w:val="clear" w:color="auto" w:fill="FFFFFF"/>
        <w:jc w:val="right"/>
        <w:rPr>
          <w:color w:val="000000"/>
        </w:rPr>
      </w:pPr>
      <w:r w:rsidRPr="00FF45EC">
        <w:rPr>
          <w:color w:val="000000"/>
        </w:rPr>
        <w:t>высшей категории МБОУ «БСОШ№1»</w:t>
      </w:r>
    </w:p>
    <w:p w:rsidR="00FF45EC" w:rsidRDefault="00FF45EC" w:rsidP="00FF45EC">
      <w:pPr>
        <w:pStyle w:val="a3"/>
        <w:shd w:val="clear" w:color="auto" w:fill="FFFFFF"/>
        <w:jc w:val="right"/>
        <w:rPr>
          <w:color w:val="000000"/>
        </w:rPr>
      </w:pPr>
      <w:proofErr w:type="spellStart"/>
      <w:r w:rsidRPr="00FF45EC">
        <w:rPr>
          <w:color w:val="000000"/>
        </w:rPr>
        <w:t>г</w:t>
      </w:r>
      <w:proofErr w:type="gramStart"/>
      <w:r w:rsidRPr="00FF45EC">
        <w:rPr>
          <w:color w:val="000000"/>
        </w:rPr>
        <w:t>.А</w:t>
      </w:r>
      <w:proofErr w:type="gramEnd"/>
      <w:r w:rsidRPr="00FF45EC">
        <w:rPr>
          <w:color w:val="000000"/>
        </w:rPr>
        <w:t>лександровска</w:t>
      </w:r>
      <w:proofErr w:type="spellEnd"/>
      <w:r w:rsidRPr="00FF45EC">
        <w:rPr>
          <w:color w:val="000000"/>
        </w:rPr>
        <w:t xml:space="preserve"> Пермского края</w:t>
      </w:r>
    </w:p>
    <w:p w:rsidR="00FF45EC" w:rsidRDefault="00FF45EC" w:rsidP="00FF45EC">
      <w:pPr>
        <w:pStyle w:val="a3"/>
        <w:shd w:val="clear" w:color="auto" w:fill="FFFFFF"/>
        <w:jc w:val="center"/>
        <w:rPr>
          <w:color w:val="000000"/>
        </w:rPr>
      </w:pPr>
      <w:r>
        <w:rPr>
          <w:color w:val="000000"/>
        </w:rPr>
        <w:t>Настольная игра «Природные зоны России»</w:t>
      </w:r>
    </w:p>
    <w:p w:rsidR="00FF45EC" w:rsidRDefault="00FF45EC" w:rsidP="00FF45EC">
      <w:pPr>
        <w:pStyle w:val="a3"/>
        <w:shd w:val="clear" w:color="auto" w:fill="FFFFFF"/>
        <w:jc w:val="center"/>
        <w:rPr>
          <w:color w:val="000000"/>
        </w:rPr>
      </w:pPr>
      <w:r>
        <w:rPr>
          <w:color w:val="000000"/>
        </w:rPr>
        <w:t>Пояснительная записка</w:t>
      </w:r>
    </w:p>
    <w:p w:rsidR="00FF45EC" w:rsidRDefault="00FF45EC" w:rsidP="00FF45EC">
      <w:pPr>
        <w:pStyle w:val="a3"/>
        <w:shd w:val="clear" w:color="auto" w:fill="FFFFFF"/>
        <w:spacing w:line="360" w:lineRule="auto"/>
        <w:ind w:firstLine="709"/>
        <w:rPr>
          <w:color w:val="000000"/>
        </w:rPr>
      </w:pPr>
      <w:r>
        <w:rPr>
          <w:color w:val="000000"/>
        </w:rPr>
        <w:t>Чаще всего проверочная работа является стрессом для обучающихся, для того чтобы снизить эмоциональное напряжение можно использовать для проверки знаний игровые формы. Одним из вариантов может быть настольная игра, которая хорошо знакома с детства.</w:t>
      </w:r>
    </w:p>
    <w:p w:rsidR="00FF45EC" w:rsidRDefault="00FF45EC" w:rsidP="00FF45EC">
      <w:pPr>
        <w:pStyle w:val="a3"/>
        <w:shd w:val="clear" w:color="auto" w:fill="FFFFFF"/>
        <w:spacing w:line="360" w:lineRule="auto"/>
        <w:ind w:firstLine="709"/>
        <w:rPr>
          <w:color w:val="000000"/>
        </w:rPr>
      </w:pPr>
      <w:r>
        <w:rPr>
          <w:color w:val="000000"/>
        </w:rPr>
        <w:t>Настольная игра «Природные зоны России» может быть использована для проверки знаний в 4 классе, а так же для повторения темы «Природные зоны» в 5 классе при подготовке к Всероссийской проверочной работе по биологии.</w:t>
      </w:r>
    </w:p>
    <w:p w:rsidR="00FF45EC" w:rsidRDefault="00FF45EC" w:rsidP="00FF45EC">
      <w:pPr>
        <w:pStyle w:val="a3"/>
        <w:shd w:val="clear" w:color="auto" w:fill="FFFFFF"/>
        <w:spacing w:line="360" w:lineRule="auto"/>
        <w:ind w:firstLine="709"/>
        <w:rPr>
          <w:color w:val="000000"/>
        </w:rPr>
      </w:pPr>
      <w:r>
        <w:rPr>
          <w:color w:val="000000"/>
        </w:rPr>
        <w:t>Правила игры</w:t>
      </w:r>
    </w:p>
    <w:p w:rsidR="00FF45EC" w:rsidRPr="00021DAE" w:rsidRDefault="00D93127" w:rsidP="00FF45EC">
      <w:pPr>
        <w:pStyle w:val="a3"/>
        <w:numPr>
          <w:ilvl w:val="0"/>
          <w:numId w:val="1"/>
        </w:numPr>
        <w:shd w:val="clear" w:color="auto" w:fill="FFFFFF"/>
        <w:spacing w:line="360" w:lineRule="auto"/>
        <w:rPr>
          <w:rFonts w:ascii="Verdana" w:hAnsi="Verdana"/>
          <w:color w:val="000000"/>
          <w:sz w:val="20"/>
          <w:szCs w:val="20"/>
        </w:rPr>
      </w:pPr>
      <w:r>
        <w:rPr>
          <w:color w:val="000000"/>
        </w:rPr>
        <w:t>У</w:t>
      </w:r>
      <w:r w:rsidR="00FF45EC">
        <w:rPr>
          <w:color w:val="000000"/>
        </w:rPr>
        <w:t>чащихся делится на команды по 4</w:t>
      </w:r>
      <w:r w:rsidR="00021DAE">
        <w:rPr>
          <w:color w:val="000000"/>
        </w:rPr>
        <w:t xml:space="preserve"> - 5 человек.</w:t>
      </w:r>
    </w:p>
    <w:p w:rsidR="00021DAE" w:rsidRPr="00021DAE" w:rsidRDefault="00021DAE" w:rsidP="00FF45EC">
      <w:pPr>
        <w:pStyle w:val="a3"/>
        <w:numPr>
          <w:ilvl w:val="0"/>
          <w:numId w:val="1"/>
        </w:numPr>
        <w:shd w:val="clear" w:color="auto" w:fill="FFFFFF"/>
        <w:spacing w:line="360" w:lineRule="auto"/>
        <w:rPr>
          <w:rFonts w:ascii="Verdana" w:hAnsi="Verdana"/>
          <w:color w:val="000000"/>
          <w:sz w:val="20"/>
          <w:szCs w:val="20"/>
        </w:rPr>
      </w:pPr>
      <w:r>
        <w:rPr>
          <w:color w:val="000000"/>
        </w:rPr>
        <w:t xml:space="preserve">Учителем назначается ведущий из числа </w:t>
      </w:r>
      <w:proofErr w:type="gramStart"/>
      <w:r>
        <w:rPr>
          <w:color w:val="000000"/>
        </w:rPr>
        <w:t>обучающихся</w:t>
      </w:r>
      <w:proofErr w:type="gramEnd"/>
      <w:r>
        <w:rPr>
          <w:color w:val="000000"/>
        </w:rPr>
        <w:t xml:space="preserve">, хорошо владеющих материалом. </w:t>
      </w:r>
    </w:p>
    <w:p w:rsidR="00093046" w:rsidRPr="00730F59" w:rsidRDefault="00093046" w:rsidP="00093046">
      <w:pPr>
        <w:pStyle w:val="a3"/>
        <w:numPr>
          <w:ilvl w:val="0"/>
          <w:numId w:val="1"/>
        </w:numPr>
        <w:shd w:val="clear" w:color="auto" w:fill="FFFFFF"/>
        <w:spacing w:line="360" w:lineRule="auto"/>
        <w:ind w:left="1072"/>
        <w:rPr>
          <w:color w:val="000000"/>
        </w:rPr>
      </w:pPr>
      <w:r>
        <w:rPr>
          <w:noProof/>
          <w:color w:val="000000"/>
        </w:rPr>
        <mc:AlternateContent>
          <mc:Choice Requires="wps">
            <w:drawing>
              <wp:anchor distT="0" distB="0" distL="114300" distR="114300" simplePos="0" relativeHeight="251660288" behindDoc="0" locked="0" layoutInCell="1" allowOverlap="1" wp14:anchorId="493636CA" wp14:editId="3FE0CCBB">
                <wp:simplePos x="0" y="0"/>
                <wp:positionH relativeFrom="column">
                  <wp:posOffset>5777865</wp:posOffset>
                </wp:positionH>
                <wp:positionV relativeFrom="paragraph">
                  <wp:posOffset>746760</wp:posOffset>
                </wp:positionV>
                <wp:extent cx="295275" cy="295275"/>
                <wp:effectExtent l="0" t="0" r="28575" b="28575"/>
                <wp:wrapNone/>
                <wp:docPr id="2" name="Блок-схема: узел 2"/>
                <wp:cNvGraphicFramePr/>
                <a:graphic xmlns:a="http://schemas.openxmlformats.org/drawingml/2006/main">
                  <a:graphicData uri="http://schemas.microsoft.com/office/word/2010/wordprocessingShape">
                    <wps:wsp>
                      <wps:cNvSpPr/>
                      <wps:spPr>
                        <a:xfrm>
                          <a:off x="0" y="0"/>
                          <a:ext cx="295275" cy="295275"/>
                        </a:xfrm>
                        <a:prstGeom prst="flowChartConnector">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2" o:spid="_x0000_s1026" type="#_x0000_t120" style="position:absolute;margin-left:454.95pt;margin-top:58.8pt;width:23.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" fillcolor="#9bbb59 [3206]" strokecolor="#4e6128 [1606]" strokeweight="2pt"/>
            </w:pict>
          </mc:Fallback>
        </mc:AlternateContent>
      </w:r>
      <w:r>
        <w:rPr>
          <w:noProof/>
          <w:color w:val="000000"/>
        </w:rPr>
        <mc:AlternateContent>
          <mc:Choice Requires="wps">
            <w:drawing>
              <wp:anchor distT="0" distB="0" distL="114300" distR="114300" simplePos="0" relativeHeight="251659264" behindDoc="0" locked="0" layoutInCell="1" allowOverlap="1" wp14:anchorId="2E1B0A9C" wp14:editId="5E72D2FE">
                <wp:simplePos x="0" y="0"/>
                <wp:positionH relativeFrom="column">
                  <wp:posOffset>3558540</wp:posOffset>
                </wp:positionH>
                <wp:positionV relativeFrom="paragraph">
                  <wp:posOffset>765810</wp:posOffset>
                </wp:positionV>
                <wp:extent cx="276225" cy="276225"/>
                <wp:effectExtent l="0" t="0" r="28575" b="28575"/>
                <wp:wrapNone/>
                <wp:docPr id="1" name="Блок-схема: узел 1"/>
                <wp:cNvGraphicFramePr/>
                <a:graphic xmlns:a="http://schemas.openxmlformats.org/drawingml/2006/main">
                  <a:graphicData uri="http://schemas.microsoft.com/office/word/2010/wordprocessingShape">
                    <wps:wsp>
                      <wps:cNvSpPr/>
                      <wps:spPr>
                        <a:xfrm>
                          <a:off x="0" y="0"/>
                          <a:ext cx="276225" cy="2762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узел 1" o:spid="_x0000_s1026" type="#_x0000_t120" style="position:absolute;margin-left:280.2pt;margin-top:60.3pt;width:2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" fillcolor="#c0504d [3205]" strokecolor="#622423 [1605]" strokeweight="2pt"/>
            </w:pict>
          </mc:Fallback>
        </mc:AlternateContent>
      </w:r>
      <w:r w:rsidR="00021DAE" w:rsidRPr="00093046">
        <w:rPr>
          <w:color w:val="000000"/>
        </w:rPr>
        <w:t xml:space="preserve">Учащиеся по очереди </w:t>
      </w:r>
      <w:r w:rsidR="006950FD">
        <w:rPr>
          <w:color w:val="000000"/>
        </w:rPr>
        <w:t>отвечают на вопросы ведущего</w:t>
      </w:r>
      <w:r w:rsidR="00021DAE" w:rsidRPr="00093046">
        <w:rPr>
          <w:color w:val="000000"/>
        </w:rPr>
        <w:t>.  Если учащийся отвечает правильно, то он бросает кубик и перемещается по игровому полю на соответствующее количество шагов. Если игрок дает неправильный ответ, то остается на месте. Если игрок поп</w:t>
      </w:r>
      <w:r w:rsidRPr="00093046">
        <w:rPr>
          <w:color w:val="000000"/>
        </w:rPr>
        <w:t>адает на</w:t>
      </w:r>
      <w:proofErr w:type="gramStart"/>
      <w:r w:rsidRPr="00093046">
        <w:rPr>
          <w:color w:val="000000"/>
        </w:rPr>
        <w:t xml:space="preserve"> </w:t>
      </w:r>
      <w:r w:rsidR="00212ECA">
        <w:rPr>
          <w:color w:val="000000"/>
        </w:rPr>
        <w:t xml:space="preserve">           </w:t>
      </w:r>
      <w:r w:rsidRPr="00093046">
        <w:rPr>
          <w:color w:val="000000"/>
        </w:rPr>
        <w:t>,</w:t>
      </w:r>
      <w:proofErr w:type="gramEnd"/>
      <w:r w:rsidRPr="00093046">
        <w:rPr>
          <w:color w:val="000000"/>
        </w:rPr>
        <w:t xml:space="preserve"> то пропускает ход, если на</w:t>
      </w:r>
      <w:r>
        <w:rPr>
          <w:color w:val="000000"/>
        </w:rPr>
        <w:t xml:space="preserve">                                </w:t>
      </w:r>
      <w:r w:rsidRPr="00093046">
        <w:rPr>
          <w:color w:val="000000"/>
        </w:rPr>
        <w:t xml:space="preserve"> </w:t>
      </w:r>
      <w:r w:rsidRPr="00093046">
        <w:rPr>
          <w:rFonts w:ascii="Verdana" w:hAnsi="Verdana"/>
          <w:color w:val="000000"/>
          <w:sz w:val="20"/>
          <w:szCs w:val="20"/>
        </w:rPr>
        <w:t xml:space="preserve">       </w:t>
      </w:r>
      <w:r>
        <w:rPr>
          <w:rFonts w:ascii="Verdana" w:hAnsi="Verdana"/>
          <w:color w:val="000000"/>
          <w:sz w:val="20"/>
          <w:szCs w:val="20"/>
        </w:rPr>
        <w:t xml:space="preserve">                       </w:t>
      </w:r>
      <w:r w:rsidR="00212ECA">
        <w:rPr>
          <w:color w:val="000000"/>
        </w:rPr>
        <w:t>то получает дополнительный ход (бросает кубик и перемещается без ответа на вопрос).</w:t>
      </w:r>
    </w:p>
    <w:p w:rsidR="00212ECA" w:rsidRDefault="00212ECA" w:rsidP="00093046">
      <w:pPr>
        <w:pStyle w:val="a3"/>
        <w:numPr>
          <w:ilvl w:val="0"/>
          <w:numId w:val="1"/>
        </w:numPr>
        <w:shd w:val="clear" w:color="auto" w:fill="FFFFFF"/>
        <w:spacing w:line="360" w:lineRule="auto"/>
        <w:ind w:left="1072"/>
        <w:rPr>
          <w:color w:val="000000"/>
        </w:rPr>
      </w:pPr>
      <w:bookmarkStart w:id="0" w:name="_GoBack"/>
      <w:bookmarkEnd w:id="0"/>
      <w:r>
        <w:rPr>
          <w:color w:val="000000"/>
        </w:rPr>
        <w:t>Выигрывает тот, кто первым доходит до финиша. Победитель получает «5», кроме победителя «5» получает игрок, который ни разу не ошибся при ответах на вопросы. Игрок, допустивший 1-2 ошибки и пришедший к финишу вторым, получает «4». Игрок</w:t>
      </w:r>
      <w:r w:rsidR="00D93127">
        <w:rPr>
          <w:color w:val="000000"/>
        </w:rPr>
        <w:t>,</w:t>
      </w:r>
      <w:r>
        <w:rPr>
          <w:color w:val="000000"/>
        </w:rPr>
        <w:t xml:space="preserve"> допустивший </w:t>
      </w:r>
      <w:r w:rsidR="006950FD">
        <w:rPr>
          <w:color w:val="000000"/>
        </w:rPr>
        <w:t>3 и более</w:t>
      </w:r>
      <w:r>
        <w:rPr>
          <w:color w:val="000000"/>
        </w:rPr>
        <w:t xml:space="preserve"> ошибок</w:t>
      </w:r>
      <w:r w:rsidR="00D93127">
        <w:rPr>
          <w:color w:val="000000"/>
        </w:rPr>
        <w:t>,</w:t>
      </w:r>
      <w:r w:rsidR="006950FD">
        <w:rPr>
          <w:color w:val="000000"/>
        </w:rPr>
        <w:t xml:space="preserve"> получает «3».</w:t>
      </w:r>
    </w:p>
    <w:p w:rsidR="006950FD" w:rsidRDefault="006950FD" w:rsidP="006950FD">
      <w:pPr>
        <w:pStyle w:val="a3"/>
        <w:shd w:val="clear" w:color="auto" w:fill="FFFFFF"/>
        <w:spacing w:line="360" w:lineRule="auto"/>
        <w:ind w:left="1072"/>
        <w:rPr>
          <w:color w:val="000000"/>
        </w:rPr>
      </w:pPr>
    </w:p>
    <w:p w:rsidR="006950FD" w:rsidRDefault="006950FD" w:rsidP="006950FD">
      <w:pPr>
        <w:pStyle w:val="a3"/>
        <w:shd w:val="clear" w:color="auto" w:fill="FFFFFF"/>
        <w:spacing w:line="360" w:lineRule="auto"/>
        <w:ind w:left="1072"/>
        <w:rPr>
          <w:color w:val="000000"/>
        </w:rPr>
      </w:pPr>
    </w:p>
    <w:p w:rsidR="006950FD" w:rsidRDefault="006950FD" w:rsidP="006950FD">
      <w:pPr>
        <w:pStyle w:val="a3"/>
        <w:shd w:val="clear" w:color="auto" w:fill="FFFFFF"/>
        <w:spacing w:line="360" w:lineRule="auto"/>
        <w:ind w:left="1072"/>
        <w:rPr>
          <w:color w:val="000000"/>
        </w:rPr>
      </w:pPr>
      <w:r>
        <w:rPr>
          <w:color w:val="000000"/>
        </w:rPr>
        <w:lastRenderedPageBreak/>
        <w:t>Карточки с вопросами:</w:t>
      </w:r>
    </w:p>
    <w:tbl>
      <w:tblPr>
        <w:tblStyle w:val="a4"/>
        <w:tblW w:w="0" w:type="auto"/>
        <w:tblInd w:w="1072" w:type="dxa"/>
        <w:tblLook w:val="04A0" w:firstRow="1" w:lastRow="0" w:firstColumn="1" w:lastColumn="0" w:noHBand="0" w:noVBand="1"/>
      </w:tblPr>
      <w:tblGrid>
        <w:gridCol w:w="2843"/>
        <w:gridCol w:w="2828"/>
        <w:gridCol w:w="2828"/>
      </w:tblGrid>
      <w:tr w:rsidR="006950FD" w:rsidTr="00526AAC">
        <w:tc>
          <w:tcPr>
            <w:tcW w:w="2843" w:type="dxa"/>
          </w:tcPr>
          <w:p w:rsidR="003963E6" w:rsidRDefault="003963E6" w:rsidP="003963E6">
            <w:pPr>
              <w:pStyle w:val="a3"/>
              <w:spacing w:line="360" w:lineRule="auto"/>
              <w:jc w:val="center"/>
              <w:rPr>
                <w:rFonts w:ascii="Arial" w:hAnsi="Arial" w:cs="Arial"/>
                <w:color w:val="000000"/>
              </w:rPr>
            </w:pPr>
          </w:p>
          <w:p w:rsidR="003963E6" w:rsidRDefault="00B020F8"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характерен устойчивый снежный покров и</w:t>
            </w:r>
            <w:r w:rsidR="003963E6">
              <w:rPr>
                <w:rFonts w:ascii="Arial" w:hAnsi="Arial" w:cs="Arial"/>
                <w:color w:val="000000"/>
              </w:rPr>
              <w:t xml:space="preserve"> </w:t>
            </w:r>
            <w:r w:rsidRPr="003963E6">
              <w:rPr>
                <w:rFonts w:ascii="Arial" w:hAnsi="Arial" w:cs="Arial"/>
                <w:color w:val="000000"/>
              </w:rPr>
              <w:t xml:space="preserve">холодные продолжительные зимы? </w:t>
            </w:r>
          </w:p>
          <w:p w:rsidR="006950FD" w:rsidRDefault="00B020F8" w:rsidP="003963E6">
            <w:pPr>
              <w:pStyle w:val="a3"/>
              <w:spacing w:line="360" w:lineRule="auto"/>
              <w:jc w:val="center"/>
              <w:rPr>
                <w:rFonts w:ascii="Arial" w:hAnsi="Arial" w:cs="Arial"/>
                <w:color w:val="000000"/>
              </w:rPr>
            </w:pPr>
            <w:r w:rsidRPr="003963E6">
              <w:rPr>
                <w:rFonts w:ascii="Arial" w:hAnsi="Arial" w:cs="Arial"/>
                <w:color w:val="000000"/>
              </w:rPr>
              <w:t>(тайга)</w:t>
            </w:r>
          </w:p>
          <w:p w:rsidR="003963E6" w:rsidRPr="003963E6" w:rsidRDefault="003963E6" w:rsidP="003963E6">
            <w:pPr>
              <w:pStyle w:val="a3"/>
              <w:spacing w:line="360" w:lineRule="auto"/>
              <w:jc w:val="center"/>
              <w:rPr>
                <w:rFonts w:ascii="Arial" w:hAnsi="Arial" w:cs="Arial"/>
                <w:color w:val="000000"/>
              </w:rPr>
            </w:pPr>
          </w:p>
        </w:tc>
        <w:tc>
          <w:tcPr>
            <w:tcW w:w="2828" w:type="dxa"/>
          </w:tcPr>
          <w:p w:rsidR="003963E6" w:rsidRDefault="003963E6" w:rsidP="003963E6">
            <w:pPr>
              <w:pStyle w:val="a3"/>
              <w:spacing w:line="360" w:lineRule="auto"/>
              <w:jc w:val="center"/>
              <w:rPr>
                <w:rFonts w:ascii="Arial" w:hAnsi="Arial" w:cs="Arial"/>
                <w:color w:val="000000"/>
              </w:rPr>
            </w:pPr>
          </w:p>
          <w:p w:rsidR="003963E6" w:rsidRDefault="00B020F8"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характерен холодный климат, короткое</w:t>
            </w:r>
            <w:r w:rsidR="003963E6">
              <w:rPr>
                <w:rFonts w:ascii="Arial" w:hAnsi="Arial" w:cs="Arial"/>
                <w:color w:val="000000"/>
              </w:rPr>
              <w:t xml:space="preserve"> </w:t>
            </w:r>
            <w:r w:rsidRPr="003963E6">
              <w:rPr>
                <w:rFonts w:ascii="Arial" w:hAnsi="Arial" w:cs="Arial"/>
                <w:color w:val="000000"/>
              </w:rPr>
              <w:t>лето и продолжительная зима?</w:t>
            </w:r>
          </w:p>
          <w:p w:rsidR="006950FD" w:rsidRPr="003963E6" w:rsidRDefault="00B020F8" w:rsidP="003963E6">
            <w:pPr>
              <w:pStyle w:val="a3"/>
              <w:spacing w:line="360" w:lineRule="auto"/>
              <w:jc w:val="center"/>
              <w:rPr>
                <w:rFonts w:ascii="Arial" w:hAnsi="Arial" w:cs="Arial"/>
                <w:color w:val="000000"/>
              </w:rPr>
            </w:pPr>
            <w:r w:rsidRPr="003963E6">
              <w:rPr>
                <w:rFonts w:ascii="Arial" w:hAnsi="Arial" w:cs="Arial"/>
                <w:color w:val="000000"/>
              </w:rPr>
              <w:t xml:space="preserve"> (тундра)</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B020F8" w:rsidP="003963E6">
            <w:pPr>
              <w:pStyle w:val="a3"/>
              <w:spacing w:line="360" w:lineRule="auto"/>
              <w:jc w:val="center"/>
              <w:rPr>
                <w:rFonts w:ascii="Arial" w:hAnsi="Arial" w:cs="Arial"/>
                <w:color w:val="000000"/>
              </w:rPr>
            </w:pPr>
            <w:r w:rsidRPr="003963E6">
              <w:rPr>
                <w:rFonts w:ascii="Arial" w:hAnsi="Arial" w:cs="Arial"/>
                <w:color w:val="000000"/>
              </w:rPr>
              <w:t xml:space="preserve">Для какой природной зоны характерно жаркое сухое  лето и малоснежная зима? </w:t>
            </w:r>
          </w:p>
          <w:p w:rsidR="006950FD" w:rsidRPr="003963E6" w:rsidRDefault="00B020F8" w:rsidP="003963E6">
            <w:pPr>
              <w:pStyle w:val="a3"/>
              <w:spacing w:line="360" w:lineRule="auto"/>
              <w:jc w:val="center"/>
              <w:rPr>
                <w:rFonts w:ascii="Arial" w:hAnsi="Arial" w:cs="Arial"/>
                <w:color w:val="000000"/>
              </w:rPr>
            </w:pPr>
            <w:r w:rsidRPr="003963E6">
              <w:rPr>
                <w:rFonts w:ascii="Arial" w:hAnsi="Arial" w:cs="Arial"/>
                <w:color w:val="000000"/>
              </w:rPr>
              <w:t>(пустыня)</w:t>
            </w:r>
          </w:p>
        </w:tc>
      </w:tr>
      <w:tr w:rsidR="006950FD" w:rsidTr="00526AAC">
        <w:tc>
          <w:tcPr>
            <w:tcW w:w="2843" w:type="dxa"/>
          </w:tcPr>
          <w:p w:rsidR="003963E6" w:rsidRDefault="003963E6" w:rsidP="003963E6">
            <w:pPr>
              <w:pStyle w:val="a3"/>
              <w:spacing w:line="360" w:lineRule="auto"/>
              <w:jc w:val="center"/>
              <w:rPr>
                <w:rFonts w:ascii="Arial" w:hAnsi="Arial" w:cs="Arial"/>
                <w:color w:val="000000"/>
              </w:rPr>
            </w:pPr>
          </w:p>
          <w:p w:rsidR="006950FD" w:rsidRPr="003963E6" w:rsidRDefault="00B020F8"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характерен жаркий климат, небольшое количество выпадающих осадков? (пустыня)</w:t>
            </w:r>
          </w:p>
        </w:tc>
        <w:tc>
          <w:tcPr>
            <w:tcW w:w="2828" w:type="dxa"/>
          </w:tcPr>
          <w:p w:rsidR="003963E6" w:rsidRDefault="003963E6" w:rsidP="003963E6">
            <w:pPr>
              <w:pStyle w:val="a3"/>
              <w:spacing w:line="360" w:lineRule="auto"/>
              <w:jc w:val="center"/>
              <w:rPr>
                <w:rFonts w:ascii="Arial" w:hAnsi="Arial" w:cs="Arial"/>
                <w:color w:val="000000"/>
              </w:rPr>
            </w:pPr>
          </w:p>
          <w:p w:rsidR="006950FD" w:rsidRPr="003963E6" w:rsidRDefault="00B020F8"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характерно засушливое, очень жаркое лето, морозная зима с редко выпадающим снегом и сильными ветрами? (пустыня)</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B020F8"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характерна продолжительная холодная зима с устойчивым снежным покровом, прохладное, умеренно влажное лето?</w:t>
            </w:r>
          </w:p>
          <w:p w:rsidR="006950FD" w:rsidRPr="003963E6" w:rsidRDefault="00B020F8" w:rsidP="003963E6">
            <w:pPr>
              <w:pStyle w:val="a3"/>
              <w:spacing w:line="360" w:lineRule="auto"/>
              <w:jc w:val="center"/>
              <w:rPr>
                <w:rFonts w:ascii="Arial" w:hAnsi="Arial" w:cs="Arial"/>
                <w:color w:val="000000"/>
              </w:rPr>
            </w:pPr>
            <w:r w:rsidRPr="003963E6">
              <w:rPr>
                <w:rFonts w:ascii="Arial" w:hAnsi="Arial" w:cs="Arial"/>
                <w:color w:val="000000"/>
              </w:rPr>
              <w:t xml:space="preserve"> (тайга)</w:t>
            </w:r>
          </w:p>
        </w:tc>
      </w:tr>
      <w:tr w:rsidR="006950FD" w:rsidTr="00526AAC">
        <w:tc>
          <w:tcPr>
            <w:tcW w:w="2843" w:type="dxa"/>
          </w:tcPr>
          <w:p w:rsidR="003963E6" w:rsidRDefault="003963E6" w:rsidP="003963E6">
            <w:pPr>
              <w:pStyle w:val="a3"/>
              <w:spacing w:line="360" w:lineRule="auto"/>
              <w:jc w:val="center"/>
              <w:rPr>
                <w:rFonts w:ascii="Arial" w:hAnsi="Arial" w:cs="Arial"/>
                <w:color w:val="000000"/>
              </w:rPr>
            </w:pPr>
          </w:p>
          <w:p w:rsidR="006950FD" w:rsidRPr="003963E6" w:rsidRDefault="00B020F8"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характерна продолжительная морозная зима, короткое холодное лето, сильные ветры в течение всего года, многолетняя мерзлота?</w:t>
            </w:r>
            <w:r w:rsidR="003963E6">
              <w:rPr>
                <w:rFonts w:ascii="Arial" w:hAnsi="Arial" w:cs="Arial"/>
                <w:color w:val="000000"/>
              </w:rPr>
              <w:t xml:space="preserve"> </w:t>
            </w:r>
            <w:r w:rsidRPr="003963E6">
              <w:rPr>
                <w:rFonts w:ascii="Arial" w:hAnsi="Arial" w:cs="Arial"/>
                <w:color w:val="000000"/>
              </w:rPr>
              <w:t xml:space="preserve"> (тундра)</w:t>
            </w:r>
          </w:p>
        </w:tc>
        <w:tc>
          <w:tcPr>
            <w:tcW w:w="2828" w:type="dxa"/>
          </w:tcPr>
          <w:p w:rsidR="003963E6" w:rsidRDefault="003963E6" w:rsidP="003963E6">
            <w:pPr>
              <w:pStyle w:val="a3"/>
              <w:spacing w:line="360" w:lineRule="auto"/>
              <w:jc w:val="center"/>
              <w:rPr>
                <w:rFonts w:ascii="Arial" w:hAnsi="Arial" w:cs="Arial"/>
                <w:color w:val="000000"/>
              </w:rPr>
            </w:pPr>
          </w:p>
          <w:p w:rsidR="006950FD" w:rsidRPr="003963E6" w:rsidRDefault="00B020F8" w:rsidP="003963E6">
            <w:pPr>
              <w:pStyle w:val="a3"/>
              <w:spacing w:line="360" w:lineRule="auto"/>
              <w:jc w:val="center"/>
              <w:rPr>
                <w:rFonts w:ascii="Arial" w:hAnsi="Arial" w:cs="Arial"/>
                <w:color w:val="000000"/>
              </w:rPr>
            </w:pPr>
            <w:r w:rsidRPr="003963E6">
              <w:rPr>
                <w:rFonts w:ascii="Arial" w:hAnsi="Arial" w:cs="Arial"/>
                <w:color w:val="000000"/>
              </w:rPr>
              <w:t xml:space="preserve">Для какой природной зоны характерна холодная зима с позёмками и метелями; жаркое, засушливое, продолжительное лето? </w:t>
            </w:r>
            <w:r w:rsidR="003963E6">
              <w:rPr>
                <w:rFonts w:ascii="Arial" w:hAnsi="Arial" w:cs="Arial"/>
                <w:color w:val="000000"/>
              </w:rPr>
              <w:t xml:space="preserve">                 </w:t>
            </w:r>
            <w:r w:rsidRPr="003963E6">
              <w:rPr>
                <w:rFonts w:ascii="Arial" w:hAnsi="Arial" w:cs="Arial"/>
                <w:color w:val="000000"/>
              </w:rPr>
              <w:t>(степь)</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B020F8"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характерна умеренно холодная, снежная зима; тёплое, умеренно влажное лето?</w:t>
            </w:r>
          </w:p>
          <w:p w:rsidR="006950FD" w:rsidRPr="003963E6" w:rsidRDefault="00B020F8" w:rsidP="003963E6">
            <w:pPr>
              <w:pStyle w:val="a3"/>
              <w:spacing w:line="360" w:lineRule="auto"/>
              <w:jc w:val="center"/>
              <w:rPr>
                <w:rFonts w:ascii="Arial" w:hAnsi="Arial" w:cs="Arial"/>
                <w:color w:val="000000"/>
              </w:rPr>
            </w:pPr>
            <w:r w:rsidRPr="003963E6">
              <w:rPr>
                <w:rFonts w:ascii="Arial" w:hAnsi="Arial" w:cs="Arial"/>
                <w:color w:val="000000"/>
              </w:rPr>
              <w:t xml:space="preserve"> (</w:t>
            </w:r>
            <w:proofErr w:type="gramStart"/>
            <w:r w:rsidRPr="003963E6">
              <w:rPr>
                <w:rFonts w:ascii="Arial" w:hAnsi="Arial" w:cs="Arial"/>
                <w:color w:val="000000"/>
              </w:rPr>
              <w:t>смешанные</w:t>
            </w:r>
            <w:proofErr w:type="gramEnd"/>
            <w:r w:rsidRPr="003963E6">
              <w:rPr>
                <w:rFonts w:ascii="Arial" w:hAnsi="Arial" w:cs="Arial"/>
                <w:color w:val="000000"/>
              </w:rPr>
              <w:t xml:space="preserve"> лес)</w:t>
            </w:r>
          </w:p>
        </w:tc>
      </w:tr>
      <w:tr w:rsidR="00B020F8" w:rsidTr="00526AAC">
        <w:tc>
          <w:tcPr>
            <w:tcW w:w="2843" w:type="dxa"/>
          </w:tcPr>
          <w:p w:rsidR="003963E6" w:rsidRDefault="003963E6" w:rsidP="003963E6">
            <w:pPr>
              <w:pStyle w:val="a3"/>
              <w:spacing w:line="360" w:lineRule="auto"/>
              <w:jc w:val="center"/>
              <w:rPr>
                <w:rFonts w:ascii="Arial" w:hAnsi="Arial" w:cs="Arial"/>
                <w:color w:val="000000"/>
              </w:rPr>
            </w:pPr>
          </w:p>
          <w:p w:rsidR="003963E6" w:rsidRDefault="00B020F8"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характерно засушливое, очень жаркое лето,</w:t>
            </w:r>
            <w:r w:rsidR="003963E6">
              <w:rPr>
                <w:rFonts w:ascii="Arial" w:hAnsi="Arial" w:cs="Arial"/>
                <w:color w:val="000000"/>
              </w:rPr>
              <w:t xml:space="preserve"> </w:t>
            </w:r>
            <w:r w:rsidRPr="003963E6">
              <w:rPr>
                <w:rFonts w:ascii="Arial" w:hAnsi="Arial" w:cs="Arial"/>
                <w:color w:val="000000"/>
              </w:rPr>
              <w:t>зима с редко выпадающим снегом и сильными ветрами?</w:t>
            </w:r>
          </w:p>
          <w:p w:rsidR="00B020F8" w:rsidRPr="003963E6" w:rsidRDefault="00B020F8" w:rsidP="003963E6">
            <w:pPr>
              <w:pStyle w:val="a3"/>
              <w:spacing w:line="360" w:lineRule="auto"/>
              <w:jc w:val="center"/>
              <w:rPr>
                <w:rFonts w:ascii="Arial" w:hAnsi="Arial" w:cs="Arial"/>
                <w:color w:val="000000"/>
              </w:rPr>
            </w:pPr>
            <w:r w:rsidRPr="003963E6">
              <w:rPr>
                <w:rFonts w:ascii="Arial" w:hAnsi="Arial" w:cs="Arial"/>
                <w:color w:val="000000"/>
              </w:rPr>
              <w:t xml:space="preserve"> (пустыня)</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B020F8"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характерна холодная зима с позёмками и</w:t>
            </w:r>
            <w:r w:rsidR="003963E6">
              <w:rPr>
                <w:rFonts w:ascii="Arial" w:hAnsi="Arial" w:cs="Arial"/>
                <w:color w:val="000000"/>
              </w:rPr>
              <w:t xml:space="preserve"> </w:t>
            </w:r>
            <w:r w:rsidRPr="003963E6">
              <w:rPr>
                <w:rFonts w:ascii="Arial" w:hAnsi="Arial" w:cs="Arial"/>
                <w:color w:val="000000"/>
              </w:rPr>
              <w:t xml:space="preserve">метелями; жаркое, засушливое, продолжительное лето? </w:t>
            </w:r>
          </w:p>
          <w:p w:rsidR="00B020F8" w:rsidRPr="003963E6" w:rsidRDefault="00B020F8" w:rsidP="003963E6">
            <w:pPr>
              <w:pStyle w:val="a3"/>
              <w:spacing w:line="360" w:lineRule="auto"/>
              <w:jc w:val="center"/>
              <w:rPr>
                <w:rFonts w:ascii="Arial" w:hAnsi="Arial" w:cs="Arial"/>
                <w:color w:val="000000"/>
              </w:rPr>
            </w:pPr>
            <w:r w:rsidRPr="003963E6">
              <w:rPr>
                <w:rFonts w:ascii="Arial" w:hAnsi="Arial" w:cs="Arial"/>
                <w:color w:val="000000"/>
              </w:rPr>
              <w:t>(степи)</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характерен холодный климат, короткое</w:t>
            </w:r>
            <w:r>
              <w:rPr>
                <w:rFonts w:ascii="Arial" w:hAnsi="Arial" w:cs="Arial"/>
                <w:color w:val="000000"/>
              </w:rPr>
              <w:t xml:space="preserve"> </w:t>
            </w:r>
            <w:r w:rsidRPr="003963E6">
              <w:rPr>
                <w:rFonts w:ascii="Arial" w:hAnsi="Arial" w:cs="Arial"/>
                <w:color w:val="000000"/>
              </w:rPr>
              <w:t xml:space="preserve">лето и продолжительная зима? </w:t>
            </w:r>
          </w:p>
          <w:p w:rsidR="00B020F8"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(тайга)</w:t>
            </w:r>
          </w:p>
        </w:tc>
      </w:tr>
      <w:tr w:rsidR="00B020F8" w:rsidTr="00526AAC">
        <w:tc>
          <w:tcPr>
            <w:tcW w:w="2843"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Для какой природной зоны характерен устойчивый снежный покров,</w:t>
            </w:r>
            <w:r>
              <w:rPr>
                <w:rFonts w:ascii="Arial" w:hAnsi="Arial" w:cs="Arial"/>
                <w:color w:val="000000"/>
              </w:rPr>
              <w:t xml:space="preserve"> </w:t>
            </w:r>
            <w:r w:rsidRPr="003963E6">
              <w:rPr>
                <w:rFonts w:ascii="Arial" w:hAnsi="Arial" w:cs="Arial"/>
                <w:color w:val="000000"/>
              </w:rPr>
              <w:t xml:space="preserve">глубокое промерзание почвы, холодные продолжительные зимы? </w:t>
            </w:r>
          </w:p>
          <w:p w:rsidR="00B020F8"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(тайга, лес)</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верблюд? </w:t>
            </w:r>
          </w:p>
          <w:p w:rsidR="003963E6" w:rsidRDefault="003963E6" w:rsidP="003963E6">
            <w:pPr>
              <w:pStyle w:val="a3"/>
              <w:spacing w:line="360" w:lineRule="auto"/>
              <w:jc w:val="center"/>
              <w:rPr>
                <w:rFonts w:ascii="Arial" w:hAnsi="Arial" w:cs="Arial"/>
                <w:color w:val="000000"/>
              </w:rPr>
            </w:pPr>
          </w:p>
          <w:p w:rsidR="00B020F8"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(пустыня)</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белая куропатка?</w:t>
            </w: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 </w:t>
            </w:r>
          </w:p>
          <w:p w:rsidR="00B020F8"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(тундра)</w:t>
            </w:r>
          </w:p>
        </w:tc>
      </w:tr>
      <w:tr w:rsidR="00B020F8" w:rsidTr="00526AAC">
        <w:tc>
          <w:tcPr>
            <w:tcW w:w="2843"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варан? </w:t>
            </w:r>
          </w:p>
          <w:p w:rsidR="003963E6" w:rsidRDefault="003963E6" w:rsidP="003963E6">
            <w:pPr>
              <w:pStyle w:val="a3"/>
              <w:spacing w:line="360" w:lineRule="auto"/>
              <w:jc w:val="center"/>
              <w:rPr>
                <w:rFonts w:ascii="Arial" w:hAnsi="Arial" w:cs="Arial"/>
                <w:color w:val="000000"/>
              </w:rPr>
            </w:pPr>
          </w:p>
          <w:p w:rsidR="00B020F8" w:rsidRDefault="003963E6" w:rsidP="003963E6">
            <w:pPr>
              <w:pStyle w:val="a3"/>
              <w:spacing w:line="360" w:lineRule="auto"/>
              <w:jc w:val="center"/>
              <w:rPr>
                <w:rFonts w:ascii="Arial" w:hAnsi="Arial" w:cs="Arial"/>
                <w:color w:val="000000"/>
              </w:rPr>
            </w:pPr>
            <w:r w:rsidRPr="003963E6">
              <w:rPr>
                <w:rFonts w:ascii="Arial" w:hAnsi="Arial" w:cs="Arial"/>
                <w:color w:val="000000"/>
              </w:rPr>
              <w:t>(пустыня)</w:t>
            </w:r>
          </w:p>
          <w:p w:rsidR="003963E6" w:rsidRDefault="003963E6" w:rsidP="003963E6">
            <w:pPr>
              <w:pStyle w:val="a3"/>
              <w:spacing w:line="360" w:lineRule="auto"/>
              <w:jc w:val="center"/>
              <w:rPr>
                <w:rFonts w:ascii="Arial" w:hAnsi="Arial" w:cs="Arial"/>
                <w:color w:val="000000"/>
              </w:rPr>
            </w:pPr>
          </w:p>
          <w:p w:rsidR="003963E6" w:rsidRPr="003963E6" w:rsidRDefault="003963E6" w:rsidP="003963E6">
            <w:pPr>
              <w:pStyle w:val="a3"/>
              <w:spacing w:line="360" w:lineRule="auto"/>
              <w:jc w:val="center"/>
              <w:rPr>
                <w:rFonts w:ascii="Arial" w:hAnsi="Arial" w:cs="Arial"/>
                <w:color w:val="000000"/>
              </w:rPr>
            </w:pP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дрофа? </w:t>
            </w:r>
          </w:p>
          <w:p w:rsidR="003963E6" w:rsidRDefault="003963E6" w:rsidP="003963E6">
            <w:pPr>
              <w:pStyle w:val="a3"/>
              <w:spacing w:line="360" w:lineRule="auto"/>
              <w:jc w:val="center"/>
              <w:rPr>
                <w:rFonts w:ascii="Arial" w:hAnsi="Arial" w:cs="Arial"/>
                <w:color w:val="000000"/>
              </w:rPr>
            </w:pPr>
          </w:p>
          <w:p w:rsidR="00B020F8"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(степь)</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белка? </w:t>
            </w:r>
          </w:p>
          <w:p w:rsidR="003963E6" w:rsidRDefault="003963E6" w:rsidP="003963E6">
            <w:pPr>
              <w:pStyle w:val="a3"/>
              <w:spacing w:line="360" w:lineRule="auto"/>
              <w:jc w:val="center"/>
              <w:rPr>
                <w:rFonts w:ascii="Arial" w:hAnsi="Arial" w:cs="Arial"/>
                <w:color w:val="000000"/>
              </w:rPr>
            </w:pPr>
          </w:p>
          <w:p w:rsidR="00B020F8"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(тайга, смешанный лес, лес)</w:t>
            </w:r>
          </w:p>
        </w:tc>
      </w:tr>
      <w:tr w:rsidR="00B020F8" w:rsidTr="00526AAC">
        <w:tc>
          <w:tcPr>
            <w:tcW w:w="2843"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лемминг? </w:t>
            </w:r>
          </w:p>
          <w:p w:rsidR="003963E6" w:rsidRDefault="003963E6" w:rsidP="003963E6">
            <w:pPr>
              <w:pStyle w:val="a3"/>
              <w:spacing w:line="360" w:lineRule="auto"/>
              <w:jc w:val="center"/>
              <w:rPr>
                <w:rFonts w:ascii="Arial" w:hAnsi="Arial" w:cs="Arial"/>
                <w:color w:val="000000"/>
              </w:rPr>
            </w:pPr>
          </w:p>
          <w:p w:rsidR="00B020F8" w:rsidRDefault="003963E6" w:rsidP="003963E6">
            <w:pPr>
              <w:pStyle w:val="a3"/>
              <w:spacing w:line="360" w:lineRule="auto"/>
              <w:jc w:val="center"/>
              <w:rPr>
                <w:rFonts w:ascii="Arial" w:hAnsi="Arial" w:cs="Arial"/>
                <w:color w:val="000000"/>
              </w:rPr>
            </w:pPr>
            <w:r w:rsidRPr="003963E6">
              <w:rPr>
                <w:rFonts w:ascii="Arial" w:hAnsi="Arial" w:cs="Arial"/>
                <w:color w:val="000000"/>
              </w:rPr>
              <w:t>(тундра)</w:t>
            </w:r>
          </w:p>
          <w:p w:rsidR="003963E6" w:rsidRPr="003963E6" w:rsidRDefault="003963E6" w:rsidP="003963E6">
            <w:pPr>
              <w:pStyle w:val="a3"/>
              <w:spacing w:line="360" w:lineRule="auto"/>
              <w:jc w:val="center"/>
              <w:rPr>
                <w:rFonts w:ascii="Arial" w:hAnsi="Arial" w:cs="Arial"/>
                <w:color w:val="000000"/>
              </w:rPr>
            </w:pP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лось?</w:t>
            </w:r>
          </w:p>
          <w:p w:rsidR="003963E6" w:rsidRDefault="003963E6" w:rsidP="003963E6">
            <w:pPr>
              <w:pStyle w:val="a3"/>
              <w:spacing w:line="360" w:lineRule="auto"/>
              <w:jc w:val="center"/>
              <w:rPr>
                <w:rFonts w:ascii="Arial" w:hAnsi="Arial" w:cs="Arial"/>
                <w:color w:val="000000"/>
              </w:rPr>
            </w:pPr>
          </w:p>
          <w:p w:rsidR="00B020F8"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 (тайга, смешанный лес, лес)</w:t>
            </w:r>
          </w:p>
          <w:p w:rsidR="003963E6" w:rsidRPr="003963E6" w:rsidRDefault="003963E6" w:rsidP="003963E6">
            <w:pPr>
              <w:pStyle w:val="a3"/>
              <w:spacing w:line="360" w:lineRule="auto"/>
              <w:jc w:val="center"/>
              <w:rPr>
                <w:rFonts w:ascii="Arial" w:hAnsi="Arial" w:cs="Arial"/>
                <w:color w:val="000000"/>
              </w:rPr>
            </w:pP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сайгак? </w:t>
            </w:r>
          </w:p>
          <w:p w:rsidR="003963E6" w:rsidRDefault="003963E6" w:rsidP="003963E6">
            <w:pPr>
              <w:pStyle w:val="a3"/>
              <w:spacing w:line="360" w:lineRule="auto"/>
              <w:jc w:val="center"/>
              <w:rPr>
                <w:rFonts w:ascii="Arial" w:hAnsi="Arial" w:cs="Arial"/>
                <w:color w:val="000000"/>
              </w:rPr>
            </w:pPr>
          </w:p>
          <w:p w:rsidR="00B020F8"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(пустыня)</w:t>
            </w:r>
          </w:p>
        </w:tc>
      </w:tr>
      <w:tr w:rsidR="006950FD" w:rsidTr="00526AAC">
        <w:tc>
          <w:tcPr>
            <w:tcW w:w="2843"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тушканчик?</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 (пустыня)</w:t>
            </w:r>
          </w:p>
          <w:p w:rsidR="003963E6" w:rsidRPr="003963E6" w:rsidRDefault="003963E6" w:rsidP="003963E6">
            <w:pPr>
              <w:pStyle w:val="a3"/>
              <w:spacing w:line="360" w:lineRule="auto"/>
              <w:jc w:val="center"/>
              <w:rPr>
                <w:rFonts w:ascii="Arial" w:hAnsi="Arial" w:cs="Arial"/>
                <w:color w:val="000000"/>
              </w:rPr>
            </w:pP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рысь? </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Default="003963E6" w:rsidP="003963E6">
            <w:pPr>
              <w:pStyle w:val="a3"/>
              <w:spacing w:line="360" w:lineRule="auto"/>
              <w:jc w:val="center"/>
              <w:rPr>
                <w:rFonts w:ascii="Arial" w:hAnsi="Arial" w:cs="Arial"/>
                <w:color w:val="000000"/>
              </w:rPr>
            </w:pPr>
            <w:r w:rsidRPr="003963E6">
              <w:rPr>
                <w:rFonts w:ascii="Arial" w:hAnsi="Arial" w:cs="Arial"/>
                <w:color w:val="000000"/>
              </w:rPr>
              <w:t>(смешанный лес)</w:t>
            </w:r>
          </w:p>
          <w:p w:rsidR="003963E6" w:rsidRPr="003963E6" w:rsidRDefault="003963E6" w:rsidP="003963E6">
            <w:pPr>
              <w:pStyle w:val="a3"/>
              <w:spacing w:line="360" w:lineRule="auto"/>
              <w:jc w:val="center"/>
              <w:rPr>
                <w:rFonts w:ascii="Arial" w:hAnsi="Arial" w:cs="Arial"/>
                <w:color w:val="000000"/>
              </w:rPr>
            </w:pP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соболь?</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 (тайга)</w:t>
            </w:r>
          </w:p>
        </w:tc>
      </w:tr>
      <w:tr w:rsidR="006950FD" w:rsidTr="00526AAC">
        <w:tc>
          <w:tcPr>
            <w:tcW w:w="2843"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бурый медведь?</w:t>
            </w:r>
          </w:p>
          <w:p w:rsidR="003963E6" w:rsidRDefault="003963E6" w:rsidP="003963E6">
            <w:pPr>
              <w:pStyle w:val="a3"/>
              <w:spacing w:line="360" w:lineRule="auto"/>
              <w:jc w:val="center"/>
              <w:rPr>
                <w:rFonts w:ascii="Arial" w:hAnsi="Arial" w:cs="Arial"/>
                <w:color w:val="000000"/>
              </w:rPr>
            </w:pPr>
          </w:p>
          <w:p w:rsidR="006950FD"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 (тайга, смешанный лес, лес)</w:t>
            </w:r>
          </w:p>
          <w:p w:rsidR="003963E6" w:rsidRDefault="003963E6" w:rsidP="003963E6">
            <w:pPr>
              <w:pStyle w:val="a3"/>
              <w:spacing w:line="360" w:lineRule="auto"/>
              <w:jc w:val="center"/>
              <w:rPr>
                <w:rFonts w:ascii="Arial" w:hAnsi="Arial" w:cs="Arial"/>
                <w:color w:val="000000"/>
              </w:rPr>
            </w:pPr>
          </w:p>
          <w:p w:rsidR="003963E6" w:rsidRPr="003963E6" w:rsidRDefault="003963E6" w:rsidP="003963E6">
            <w:pPr>
              <w:pStyle w:val="a3"/>
              <w:spacing w:line="360" w:lineRule="auto"/>
              <w:jc w:val="center"/>
              <w:rPr>
                <w:rFonts w:ascii="Arial" w:hAnsi="Arial" w:cs="Arial"/>
                <w:color w:val="000000"/>
              </w:rPr>
            </w:pP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roofErr w:type="gramStart"/>
            <w:r w:rsidRPr="003963E6">
              <w:rPr>
                <w:rFonts w:ascii="Arial" w:hAnsi="Arial" w:cs="Arial"/>
                <w:color w:val="000000"/>
              </w:rPr>
              <w:t>Обитателем</w:t>
            </w:r>
            <w:proofErr w:type="gramEnd"/>
            <w:r w:rsidRPr="003963E6">
              <w:rPr>
                <w:rFonts w:ascii="Arial" w:hAnsi="Arial" w:cs="Arial"/>
                <w:color w:val="000000"/>
              </w:rPr>
              <w:t xml:space="preserve"> какой природной зоны является хомяк? </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(степь)</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В какой природной зоне растет саксаул? </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Pr="003963E6" w:rsidRDefault="003963E6" w:rsidP="003963E6">
            <w:pPr>
              <w:pStyle w:val="a3"/>
              <w:spacing w:line="360" w:lineRule="auto"/>
              <w:jc w:val="center"/>
              <w:rPr>
                <w:rFonts w:ascii="Arial" w:hAnsi="Arial" w:cs="Arial"/>
                <w:color w:val="000000"/>
              </w:rPr>
            </w:pPr>
            <w:r>
              <w:rPr>
                <w:rFonts w:ascii="Arial" w:hAnsi="Arial" w:cs="Arial"/>
                <w:color w:val="000000"/>
              </w:rPr>
              <w:t>(</w:t>
            </w:r>
            <w:r w:rsidRPr="003963E6">
              <w:rPr>
                <w:rFonts w:ascii="Arial" w:hAnsi="Arial" w:cs="Arial"/>
                <w:color w:val="000000"/>
              </w:rPr>
              <w:t>пустыня)</w:t>
            </w:r>
          </w:p>
        </w:tc>
      </w:tr>
      <w:tr w:rsidR="006950FD" w:rsidTr="00526AAC">
        <w:tc>
          <w:tcPr>
            <w:tcW w:w="2843"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В какой природной зоне растет полынь?</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 (степь)</w:t>
            </w:r>
          </w:p>
          <w:p w:rsidR="003963E6" w:rsidRPr="003963E6" w:rsidRDefault="003963E6" w:rsidP="003963E6">
            <w:pPr>
              <w:pStyle w:val="a3"/>
              <w:spacing w:line="360" w:lineRule="auto"/>
              <w:jc w:val="center"/>
              <w:rPr>
                <w:rFonts w:ascii="Arial" w:hAnsi="Arial" w:cs="Arial"/>
                <w:color w:val="000000"/>
              </w:rPr>
            </w:pP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В какой природной зоне растет карликовая ива? </w:t>
            </w:r>
          </w:p>
          <w:p w:rsidR="003963E6" w:rsidRDefault="003963E6" w:rsidP="003963E6">
            <w:pPr>
              <w:pStyle w:val="a3"/>
              <w:spacing w:line="360" w:lineRule="auto"/>
              <w:jc w:val="center"/>
              <w:rPr>
                <w:rFonts w:ascii="Arial" w:hAnsi="Arial" w:cs="Arial"/>
                <w:color w:val="000000"/>
              </w:rPr>
            </w:pPr>
          </w:p>
          <w:p w:rsidR="006950FD"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(тундра)</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В какой природной зоне растет верблюжья колючка? </w:t>
            </w:r>
          </w:p>
          <w:p w:rsidR="003963E6" w:rsidRDefault="003963E6" w:rsidP="003963E6">
            <w:pPr>
              <w:pStyle w:val="a3"/>
              <w:spacing w:line="360" w:lineRule="auto"/>
              <w:jc w:val="center"/>
              <w:rPr>
                <w:rFonts w:ascii="Arial" w:hAnsi="Arial" w:cs="Arial"/>
                <w:color w:val="000000"/>
              </w:rPr>
            </w:pPr>
          </w:p>
          <w:p w:rsidR="006950FD"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(пустыня)</w:t>
            </w:r>
          </w:p>
        </w:tc>
      </w:tr>
      <w:tr w:rsidR="006950FD" w:rsidTr="00526AAC">
        <w:tc>
          <w:tcPr>
            <w:tcW w:w="2843"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В какой природной зоне растет ель? </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Default="003963E6" w:rsidP="003963E6">
            <w:pPr>
              <w:pStyle w:val="a3"/>
              <w:spacing w:line="360" w:lineRule="auto"/>
              <w:jc w:val="center"/>
              <w:rPr>
                <w:rFonts w:ascii="Arial" w:hAnsi="Arial" w:cs="Arial"/>
                <w:color w:val="000000"/>
              </w:rPr>
            </w:pPr>
            <w:r w:rsidRPr="003963E6">
              <w:rPr>
                <w:rFonts w:ascii="Arial" w:hAnsi="Arial" w:cs="Arial"/>
                <w:color w:val="000000"/>
              </w:rPr>
              <w:t>(тайга, смешанные леса, лес)</w:t>
            </w:r>
          </w:p>
          <w:p w:rsidR="003963E6" w:rsidRPr="003963E6" w:rsidRDefault="003963E6" w:rsidP="003963E6">
            <w:pPr>
              <w:pStyle w:val="a3"/>
              <w:spacing w:line="360" w:lineRule="auto"/>
              <w:jc w:val="center"/>
              <w:rPr>
                <w:rFonts w:ascii="Arial" w:hAnsi="Arial" w:cs="Arial"/>
                <w:color w:val="000000"/>
              </w:rPr>
            </w:pP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В какой природной зоне растет лиственница? </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(тайга)</w:t>
            </w: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В какой природной зоне растет мятлик? </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(степь)</w:t>
            </w:r>
          </w:p>
        </w:tc>
      </w:tr>
      <w:tr w:rsidR="006950FD" w:rsidTr="00526AAC">
        <w:tc>
          <w:tcPr>
            <w:tcW w:w="2843"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В какой природной зоне растет морошка?</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 (тундра, заболоченный лес)</w:t>
            </w:r>
          </w:p>
          <w:p w:rsidR="003963E6" w:rsidRPr="003963E6" w:rsidRDefault="003963E6" w:rsidP="003963E6">
            <w:pPr>
              <w:pStyle w:val="a3"/>
              <w:spacing w:line="360" w:lineRule="auto"/>
              <w:jc w:val="center"/>
              <w:rPr>
                <w:rFonts w:ascii="Arial" w:hAnsi="Arial" w:cs="Arial"/>
                <w:color w:val="000000"/>
              </w:rPr>
            </w:pPr>
          </w:p>
        </w:tc>
        <w:tc>
          <w:tcPr>
            <w:tcW w:w="2828" w:type="dxa"/>
          </w:tcPr>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В какой природной зоне растет ковыль? </w:t>
            </w:r>
          </w:p>
          <w:p w:rsidR="003963E6" w:rsidRDefault="003963E6"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p>
          <w:p w:rsidR="006950FD"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(степь)</w:t>
            </w:r>
          </w:p>
        </w:tc>
        <w:tc>
          <w:tcPr>
            <w:tcW w:w="2828" w:type="dxa"/>
          </w:tcPr>
          <w:p w:rsidR="003963E6" w:rsidRDefault="003963E6" w:rsidP="003963E6">
            <w:pPr>
              <w:pStyle w:val="a3"/>
              <w:spacing w:line="360" w:lineRule="auto"/>
              <w:jc w:val="center"/>
              <w:rPr>
                <w:rFonts w:ascii="Arial" w:hAnsi="Arial" w:cs="Arial"/>
                <w:color w:val="000000"/>
              </w:rPr>
            </w:pPr>
          </w:p>
          <w:p w:rsidR="00526AAC" w:rsidRDefault="003963E6" w:rsidP="00526AAC">
            <w:pPr>
              <w:pStyle w:val="a3"/>
              <w:spacing w:line="360" w:lineRule="auto"/>
              <w:jc w:val="center"/>
              <w:rPr>
                <w:rFonts w:ascii="Arial" w:hAnsi="Arial" w:cs="Arial"/>
                <w:color w:val="000000"/>
              </w:rPr>
            </w:pPr>
            <w:r w:rsidRPr="003963E6">
              <w:rPr>
                <w:rFonts w:ascii="Arial" w:hAnsi="Arial" w:cs="Arial"/>
                <w:color w:val="000000"/>
              </w:rPr>
              <w:t xml:space="preserve">В какой природной зоне растет сибирская </w:t>
            </w:r>
            <w:r>
              <w:rPr>
                <w:rFonts w:ascii="Arial" w:hAnsi="Arial" w:cs="Arial"/>
                <w:color w:val="000000"/>
              </w:rPr>
              <w:t>(кедровая</w:t>
            </w:r>
            <w:r w:rsidR="00526AAC">
              <w:rPr>
                <w:rFonts w:ascii="Arial" w:hAnsi="Arial" w:cs="Arial"/>
                <w:color w:val="000000"/>
              </w:rPr>
              <w:t xml:space="preserve">) </w:t>
            </w:r>
            <w:r w:rsidRPr="003963E6">
              <w:rPr>
                <w:rFonts w:ascii="Arial" w:hAnsi="Arial" w:cs="Arial"/>
                <w:color w:val="000000"/>
              </w:rPr>
              <w:t xml:space="preserve">сосна? </w:t>
            </w:r>
          </w:p>
          <w:p w:rsidR="00526AAC" w:rsidRDefault="00526AAC" w:rsidP="00526AAC">
            <w:pPr>
              <w:pStyle w:val="a3"/>
              <w:spacing w:line="360" w:lineRule="auto"/>
              <w:jc w:val="center"/>
              <w:rPr>
                <w:rFonts w:ascii="Arial" w:hAnsi="Arial" w:cs="Arial"/>
                <w:color w:val="000000"/>
              </w:rPr>
            </w:pPr>
          </w:p>
          <w:p w:rsidR="00526AAC" w:rsidRDefault="00526AAC" w:rsidP="00526AAC">
            <w:pPr>
              <w:pStyle w:val="a3"/>
              <w:spacing w:line="360" w:lineRule="auto"/>
              <w:jc w:val="center"/>
              <w:rPr>
                <w:rFonts w:ascii="Arial" w:hAnsi="Arial" w:cs="Arial"/>
                <w:color w:val="000000"/>
              </w:rPr>
            </w:pPr>
          </w:p>
          <w:p w:rsidR="006950FD" w:rsidRPr="003963E6" w:rsidRDefault="003963E6" w:rsidP="00526AAC">
            <w:pPr>
              <w:pStyle w:val="a3"/>
              <w:spacing w:line="360" w:lineRule="auto"/>
              <w:jc w:val="center"/>
              <w:rPr>
                <w:rFonts w:ascii="Arial" w:hAnsi="Arial" w:cs="Arial"/>
                <w:color w:val="000000"/>
              </w:rPr>
            </w:pPr>
            <w:r w:rsidRPr="003963E6">
              <w:rPr>
                <w:rFonts w:ascii="Arial" w:hAnsi="Arial" w:cs="Arial"/>
                <w:color w:val="000000"/>
              </w:rPr>
              <w:t>(тайга)</w:t>
            </w:r>
          </w:p>
        </w:tc>
      </w:tr>
      <w:tr w:rsidR="003963E6" w:rsidTr="00526AAC">
        <w:tc>
          <w:tcPr>
            <w:tcW w:w="2843" w:type="dxa"/>
          </w:tcPr>
          <w:p w:rsidR="00526AAC" w:rsidRDefault="00526AAC" w:rsidP="003963E6">
            <w:pPr>
              <w:pStyle w:val="a3"/>
              <w:spacing w:line="360" w:lineRule="auto"/>
              <w:jc w:val="center"/>
              <w:rPr>
                <w:rFonts w:ascii="Arial" w:hAnsi="Arial" w:cs="Arial"/>
                <w:color w:val="000000"/>
              </w:rPr>
            </w:pPr>
          </w:p>
          <w:p w:rsidR="00526AAC"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В какой природной зоне растет карликовая береза? </w:t>
            </w:r>
          </w:p>
          <w:p w:rsidR="00526AAC" w:rsidRDefault="00526AAC" w:rsidP="003963E6">
            <w:pPr>
              <w:pStyle w:val="a3"/>
              <w:spacing w:line="360" w:lineRule="auto"/>
              <w:jc w:val="center"/>
              <w:rPr>
                <w:rFonts w:ascii="Arial" w:hAnsi="Arial" w:cs="Arial"/>
                <w:color w:val="000000"/>
              </w:rPr>
            </w:pPr>
          </w:p>
          <w:p w:rsidR="00526AAC" w:rsidRDefault="00526AAC" w:rsidP="003963E6">
            <w:pPr>
              <w:pStyle w:val="a3"/>
              <w:spacing w:line="360" w:lineRule="auto"/>
              <w:jc w:val="center"/>
              <w:rPr>
                <w:rFonts w:ascii="Arial" w:hAnsi="Arial" w:cs="Arial"/>
                <w:color w:val="000000"/>
              </w:rPr>
            </w:pPr>
          </w:p>
          <w:p w:rsid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(тундра)</w:t>
            </w:r>
          </w:p>
          <w:p w:rsidR="00526AAC" w:rsidRPr="003963E6" w:rsidRDefault="00526AAC" w:rsidP="003963E6">
            <w:pPr>
              <w:pStyle w:val="a3"/>
              <w:spacing w:line="360" w:lineRule="auto"/>
              <w:jc w:val="center"/>
              <w:rPr>
                <w:rFonts w:ascii="Arial" w:hAnsi="Arial" w:cs="Arial"/>
                <w:color w:val="000000"/>
              </w:rPr>
            </w:pPr>
          </w:p>
        </w:tc>
        <w:tc>
          <w:tcPr>
            <w:tcW w:w="2828" w:type="dxa"/>
          </w:tcPr>
          <w:p w:rsidR="00526AAC" w:rsidRDefault="00526AAC" w:rsidP="003963E6">
            <w:pPr>
              <w:pStyle w:val="a3"/>
              <w:spacing w:line="360" w:lineRule="auto"/>
              <w:jc w:val="center"/>
              <w:rPr>
                <w:rFonts w:ascii="Arial" w:hAnsi="Arial" w:cs="Arial"/>
                <w:color w:val="000000"/>
              </w:rPr>
            </w:pPr>
          </w:p>
          <w:p w:rsidR="00526AAC" w:rsidRDefault="003963E6" w:rsidP="003963E6">
            <w:pPr>
              <w:pStyle w:val="a3"/>
              <w:spacing w:line="360" w:lineRule="auto"/>
              <w:jc w:val="center"/>
              <w:rPr>
                <w:rFonts w:ascii="Arial" w:hAnsi="Arial" w:cs="Arial"/>
                <w:color w:val="000000"/>
              </w:rPr>
            </w:pPr>
            <w:r w:rsidRPr="003963E6">
              <w:rPr>
                <w:rFonts w:ascii="Arial" w:hAnsi="Arial" w:cs="Arial"/>
                <w:color w:val="000000"/>
              </w:rPr>
              <w:t>В какой природной зоне растет тюльпан?</w:t>
            </w:r>
          </w:p>
          <w:p w:rsidR="00526AAC" w:rsidRDefault="00526AAC" w:rsidP="003963E6">
            <w:pPr>
              <w:pStyle w:val="a3"/>
              <w:spacing w:line="360" w:lineRule="auto"/>
              <w:jc w:val="center"/>
              <w:rPr>
                <w:rFonts w:ascii="Arial" w:hAnsi="Arial" w:cs="Arial"/>
                <w:color w:val="000000"/>
              </w:rPr>
            </w:pPr>
          </w:p>
          <w:p w:rsidR="00526AAC" w:rsidRDefault="00526AAC" w:rsidP="003963E6">
            <w:pPr>
              <w:pStyle w:val="a3"/>
              <w:spacing w:line="360" w:lineRule="auto"/>
              <w:jc w:val="center"/>
              <w:rPr>
                <w:rFonts w:ascii="Arial" w:hAnsi="Arial" w:cs="Arial"/>
                <w:color w:val="000000"/>
              </w:rPr>
            </w:pPr>
          </w:p>
          <w:p w:rsidR="00526AAC" w:rsidRDefault="00526AAC" w:rsidP="003963E6">
            <w:pPr>
              <w:pStyle w:val="a3"/>
              <w:spacing w:line="360" w:lineRule="auto"/>
              <w:jc w:val="center"/>
              <w:rPr>
                <w:rFonts w:ascii="Arial" w:hAnsi="Arial" w:cs="Arial"/>
                <w:color w:val="000000"/>
              </w:rPr>
            </w:pPr>
          </w:p>
          <w:p w:rsidR="003963E6"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 (степи)</w:t>
            </w:r>
          </w:p>
        </w:tc>
        <w:tc>
          <w:tcPr>
            <w:tcW w:w="2828" w:type="dxa"/>
          </w:tcPr>
          <w:p w:rsidR="00526AAC" w:rsidRDefault="00526AAC" w:rsidP="003963E6">
            <w:pPr>
              <w:pStyle w:val="a3"/>
              <w:spacing w:line="360" w:lineRule="auto"/>
              <w:jc w:val="center"/>
              <w:rPr>
                <w:rFonts w:ascii="Arial" w:hAnsi="Arial" w:cs="Arial"/>
                <w:color w:val="000000"/>
              </w:rPr>
            </w:pPr>
          </w:p>
          <w:p w:rsidR="00526AAC" w:rsidRDefault="003963E6" w:rsidP="003963E6">
            <w:pPr>
              <w:pStyle w:val="a3"/>
              <w:spacing w:line="360" w:lineRule="auto"/>
              <w:jc w:val="center"/>
              <w:rPr>
                <w:rFonts w:ascii="Arial" w:hAnsi="Arial" w:cs="Arial"/>
                <w:color w:val="000000"/>
              </w:rPr>
            </w:pPr>
            <w:r w:rsidRPr="003963E6">
              <w:rPr>
                <w:rFonts w:ascii="Arial" w:hAnsi="Arial" w:cs="Arial"/>
                <w:color w:val="000000"/>
              </w:rPr>
              <w:t xml:space="preserve">В какой природной зоне растет осина? </w:t>
            </w:r>
          </w:p>
          <w:p w:rsidR="00526AAC" w:rsidRDefault="00526AAC" w:rsidP="003963E6">
            <w:pPr>
              <w:pStyle w:val="a3"/>
              <w:spacing w:line="360" w:lineRule="auto"/>
              <w:jc w:val="center"/>
              <w:rPr>
                <w:rFonts w:ascii="Arial" w:hAnsi="Arial" w:cs="Arial"/>
                <w:color w:val="000000"/>
              </w:rPr>
            </w:pPr>
          </w:p>
          <w:p w:rsidR="00526AAC" w:rsidRDefault="00526AAC" w:rsidP="003963E6">
            <w:pPr>
              <w:pStyle w:val="a3"/>
              <w:spacing w:line="360" w:lineRule="auto"/>
              <w:jc w:val="center"/>
              <w:rPr>
                <w:rFonts w:ascii="Arial" w:hAnsi="Arial" w:cs="Arial"/>
                <w:color w:val="000000"/>
              </w:rPr>
            </w:pPr>
          </w:p>
          <w:p w:rsidR="00526AAC" w:rsidRDefault="00526AAC" w:rsidP="003963E6">
            <w:pPr>
              <w:pStyle w:val="a3"/>
              <w:spacing w:line="360" w:lineRule="auto"/>
              <w:jc w:val="center"/>
              <w:rPr>
                <w:rFonts w:ascii="Arial" w:hAnsi="Arial" w:cs="Arial"/>
                <w:color w:val="000000"/>
              </w:rPr>
            </w:pPr>
          </w:p>
          <w:p w:rsidR="003963E6" w:rsidRPr="003963E6" w:rsidRDefault="003963E6" w:rsidP="003963E6">
            <w:pPr>
              <w:pStyle w:val="a3"/>
              <w:spacing w:line="360" w:lineRule="auto"/>
              <w:jc w:val="center"/>
              <w:rPr>
                <w:rFonts w:ascii="Arial" w:hAnsi="Arial" w:cs="Arial"/>
                <w:color w:val="000000"/>
              </w:rPr>
            </w:pPr>
            <w:r w:rsidRPr="003963E6">
              <w:rPr>
                <w:rFonts w:ascii="Arial" w:hAnsi="Arial" w:cs="Arial"/>
                <w:color w:val="000000"/>
              </w:rPr>
              <w:t>(смешанный лес)</w:t>
            </w:r>
          </w:p>
        </w:tc>
      </w:tr>
    </w:tbl>
    <w:p w:rsidR="006950FD" w:rsidRDefault="00730F59" w:rsidP="006950FD">
      <w:pPr>
        <w:pStyle w:val="a3"/>
        <w:shd w:val="clear" w:color="auto" w:fill="FFFFFF"/>
        <w:spacing w:line="360" w:lineRule="auto"/>
        <w:ind w:left="1072"/>
        <w:rPr>
          <w:color w:val="000000"/>
        </w:rPr>
      </w:pPr>
      <w:r w:rsidRPr="00730F59">
        <w:rPr>
          <w:color w:val="000000"/>
        </w:rPr>
        <w:t>При подготовке мероприятия были использованы ресурсы сети Интернет:</w:t>
      </w:r>
    </w:p>
    <w:p w:rsidR="00730F59" w:rsidRPr="00730F59" w:rsidRDefault="00730F59" w:rsidP="00730F59">
      <w:pPr>
        <w:pStyle w:val="a3"/>
        <w:numPr>
          <w:ilvl w:val="0"/>
          <w:numId w:val="2"/>
        </w:numPr>
        <w:shd w:val="clear" w:color="auto" w:fill="FFFFFF"/>
        <w:spacing w:line="360" w:lineRule="auto"/>
        <w:rPr>
          <w:color w:val="000000"/>
        </w:rPr>
      </w:pPr>
      <w:hyperlink r:id="rId6" w:history="1">
        <w:r w:rsidRPr="00D25664">
          <w:rPr>
            <w:rStyle w:val="a5"/>
            <w:lang w:val="en-US"/>
          </w:rPr>
          <w:t>www</w:t>
        </w:r>
        <w:r w:rsidRPr="00D25664">
          <w:rPr>
            <w:rStyle w:val="a5"/>
          </w:rPr>
          <w:t>.</w:t>
        </w:r>
        <w:r w:rsidRPr="00D25664">
          <w:rPr>
            <w:rStyle w:val="a5"/>
            <w:lang w:val="en-US"/>
          </w:rPr>
          <w:t>wiki</w:t>
        </w:r>
        <w:r w:rsidRPr="00D25664">
          <w:rPr>
            <w:rStyle w:val="a5"/>
          </w:rPr>
          <w:t>.</w:t>
        </w:r>
        <w:proofErr w:type="spellStart"/>
        <w:r w:rsidRPr="00D25664">
          <w:rPr>
            <w:rStyle w:val="a5"/>
            <w:lang w:val="en-US"/>
          </w:rPr>
          <w:t>vladimir</w:t>
        </w:r>
        <w:proofErr w:type="spellEnd"/>
        <w:r w:rsidRPr="00D25664">
          <w:rPr>
            <w:rStyle w:val="a5"/>
          </w:rPr>
          <w:t>.</w:t>
        </w:r>
        <w:proofErr w:type="spellStart"/>
        <w:r w:rsidRPr="00D25664">
          <w:rPr>
            <w:rStyle w:val="a5"/>
            <w:lang w:val="en-US"/>
          </w:rPr>
          <w:t>i</w:t>
        </w:r>
        <w:proofErr w:type="spellEnd"/>
        <w:r w:rsidRPr="00D25664">
          <w:rPr>
            <w:rStyle w:val="a5"/>
          </w:rPr>
          <w:t>-</w:t>
        </w:r>
        <w:proofErr w:type="spellStart"/>
        <w:r w:rsidRPr="00D25664">
          <w:rPr>
            <w:rStyle w:val="a5"/>
            <w:lang w:val="en-US"/>
          </w:rPr>
          <w:t>edu</w:t>
        </w:r>
        <w:proofErr w:type="spellEnd"/>
        <w:r w:rsidRPr="00D25664">
          <w:rPr>
            <w:rStyle w:val="a5"/>
          </w:rPr>
          <w:t>.</w:t>
        </w:r>
        <w:proofErr w:type="spellStart"/>
        <w:r w:rsidRPr="00D25664">
          <w:rPr>
            <w:rStyle w:val="a5"/>
            <w:lang w:val="en-US"/>
          </w:rPr>
          <w:t>ru</w:t>
        </w:r>
        <w:proofErr w:type="spellEnd"/>
        <w:r w:rsidRPr="00D25664">
          <w:rPr>
            <w:rStyle w:val="a5"/>
          </w:rPr>
          <w:t>/</w:t>
        </w:r>
        <w:r w:rsidRPr="00D25664">
          <w:rPr>
            <w:rStyle w:val="a5"/>
            <w:lang w:val="en-US"/>
          </w:rPr>
          <w:t>images</w:t>
        </w:r>
        <w:r w:rsidRPr="00D25664">
          <w:rPr>
            <w:rStyle w:val="a5"/>
          </w:rPr>
          <w:t>/</w:t>
        </w:r>
        <w:r w:rsidRPr="00D25664">
          <w:rPr>
            <w:rStyle w:val="a5"/>
            <w:lang w:val="en-US"/>
          </w:rPr>
          <w:t>e</w:t>
        </w:r>
        <w:r w:rsidRPr="00D25664">
          <w:rPr>
            <w:rStyle w:val="a5"/>
          </w:rPr>
          <w:t>/</w:t>
        </w:r>
        <w:proofErr w:type="spellStart"/>
        <w:r w:rsidRPr="00D25664">
          <w:rPr>
            <w:rStyle w:val="a5"/>
            <w:lang w:val="en-US"/>
          </w:rPr>
          <w:t>ef</w:t>
        </w:r>
        <w:proofErr w:type="spellEnd"/>
        <w:r w:rsidRPr="00D25664">
          <w:rPr>
            <w:rStyle w:val="a5"/>
          </w:rPr>
          <w:t>/</w:t>
        </w:r>
        <w:proofErr w:type="spellStart"/>
        <w:r w:rsidRPr="00D25664">
          <w:rPr>
            <w:rStyle w:val="a5"/>
          </w:rPr>
          <w:t>Природные_зоны</w:t>
        </w:r>
        <w:proofErr w:type="spellEnd"/>
        <w:r w:rsidRPr="00D25664">
          <w:rPr>
            <w:rStyle w:val="a5"/>
          </w:rPr>
          <w:t>.</w:t>
        </w:r>
        <w:r w:rsidRPr="00D25664">
          <w:rPr>
            <w:rStyle w:val="a5"/>
            <w:lang w:val="en-US"/>
          </w:rPr>
          <w:t>jpg</w:t>
        </w:r>
      </w:hyperlink>
    </w:p>
    <w:p w:rsidR="00730F59" w:rsidRPr="00730F59" w:rsidRDefault="00730F59" w:rsidP="00730F59">
      <w:pPr>
        <w:pStyle w:val="a3"/>
        <w:numPr>
          <w:ilvl w:val="0"/>
          <w:numId w:val="2"/>
        </w:numPr>
        <w:shd w:val="clear" w:color="auto" w:fill="FFFFFF"/>
        <w:spacing w:line="360" w:lineRule="auto"/>
        <w:rPr>
          <w:color w:val="000000"/>
        </w:rPr>
      </w:pPr>
      <w:hyperlink r:id="rId7" w:history="1">
        <w:r w:rsidRPr="00D25664">
          <w:rPr>
            <w:rStyle w:val="a5"/>
          </w:rPr>
          <w:t>https://bio5-vpr.sdamgia.ru/</w:t>
        </w:r>
      </w:hyperlink>
    </w:p>
    <w:p w:rsidR="00730F59" w:rsidRDefault="00730F59" w:rsidP="00730F59">
      <w:pPr>
        <w:pStyle w:val="a3"/>
        <w:shd w:val="clear" w:color="auto" w:fill="FFFFFF"/>
        <w:spacing w:line="360" w:lineRule="auto"/>
        <w:ind w:left="1432"/>
        <w:rPr>
          <w:color w:val="000000"/>
        </w:rPr>
      </w:pPr>
    </w:p>
    <w:p w:rsidR="006950FD" w:rsidRPr="00093046" w:rsidRDefault="006950FD" w:rsidP="006950FD">
      <w:pPr>
        <w:pStyle w:val="a3"/>
        <w:shd w:val="clear" w:color="auto" w:fill="FFFFFF"/>
        <w:spacing w:line="360" w:lineRule="auto"/>
        <w:ind w:left="1072"/>
        <w:rPr>
          <w:color w:val="000000"/>
        </w:rPr>
      </w:pPr>
    </w:p>
    <w:sectPr w:rsidR="006950FD" w:rsidRPr="000930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5A74"/>
    <w:multiLevelType w:val="hybridMultilevel"/>
    <w:tmpl w:val="7160CDB6"/>
    <w:lvl w:ilvl="0" w:tplc="19DC8994">
      <w:start w:val="1"/>
      <w:numFmt w:val="decimal"/>
      <w:lvlText w:val="%1."/>
      <w:lvlJc w:val="left"/>
      <w:pPr>
        <w:ind w:left="1432" w:hanging="360"/>
      </w:pPr>
      <w:rPr>
        <w:rFonts w:hint="default"/>
      </w:rPr>
    </w:lvl>
    <w:lvl w:ilvl="1" w:tplc="04190019" w:tentative="1">
      <w:start w:val="1"/>
      <w:numFmt w:val="lowerLetter"/>
      <w:lvlText w:val="%2."/>
      <w:lvlJc w:val="left"/>
      <w:pPr>
        <w:ind w:left="2152" w:hanging="360"/>
      </w:pPr>
    </w:lvl>
    <w:lvl w:ilvl="2" w:tplc="0419001B" w:tentative="1">
      <w:start w:val="1"/>
      <w:numFmt w:val="lowerRoman"/>
      <w:lvlText w:val="%3."/>
      <w:lvlJc w:val="right"/>
      <w:pPr>
        <w:ind w:left="2872" w:hanging="180"/>
      </w:pPr>
    </w:lvl>
    <w:lvl w:ilvl="3" w:tplc="0419000F" w:tentative="1">
      <w:start w:val="1"/>
      <w:numFmt w:val="decimal"/>
      <w:lvlText w:val="%4."/>
      <w:lvlJc w:val="left"/>
      <w:pPr>
        <w:ind w:left="3592" w:hanging="360"/>
      </w:pPr>
    </w:lvl>
    <w:lvl w:ilvl="4" w:tplc="04190019" w:tentative="1">
      <w:start w:val="1"/>
      <w:numFmt w:val="lowerLetter"/>
      <w:lvlText w:val="%5."/>
      <w:lvlJc w:val="left"/>
      <w:pPr>
        <w:ind w:left="4312" w:hanging="360"/>
      </w:pPr>
    </w:lvl>
    <w:lvl w:ilvl="5" w:tplc="0419001B" w:tentative="1">
      <w:start w:val="1"/>
      <w:numFmt w:val="lowerRoman"/>
      <w:lvlText w:val="%6."/>
      <w:lvlJc w:val="right"/>
      <w:pPr>
        <w:ind w:left="5032" w:hanging="180"/>
      </w:pPr>
    </w:lvl>
    <w:lvl w:ilvl="6" w:tplc="0419000F" w:tentative="1">
      <w:start w:val="1"/>
      <w:numFmt w:val="decimal"/>
      <w:lvlText w:val="%7."/>
      <w:lvlJc w:val="left"/>
      <w:pPr>
        <w:ind w:left="5752" w:hanging="360"/>
      </w:pPr>
    </w:lvl>
    <w:lvl w:ilvl="7" w:tplc="04190019" w:tentative="1">
      <w:start w:val="1"/>
      <w:numFmt w:val="lowerLetter"/>
      <w:lvlText w:val="%8."/>
      <w:lvlJc w:val="left"/>
      <w:pPr>
        <w:ind w:left="6472" w:hanging="360"/>
      </w:pPr>
    </w:lvl>
    <w:lvl w:ilvl="8" w:tplc="0419001B" w:tentative="1">
      <w:start w:val="1"/>
      <w:numFmt w:val="lowerRoman"/>
      <w:lvlText w:val="%9."/>
      <w:lvlJc w:val="right"/>
      <w:pPr>
        <w:ind w:left="7192" w:hanging="180"/>
      </w:pPr>
    </w:lvl>
  </w:abstractNum>
  <w:abstractNum w:abstractNumId="1">
    <w:nsid w:val="665E6B3B"/>
    <w:multiLevelType w:val="hybridMultilevel"/>
    <w:tmpl w:val="65E0CCA2"/>
    <w:lvl w:ilvl="0" w:tplc="472CDFF6">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EC"/>
    <w:rsid w:val="00005E69"/>
    <w:rsid w:val="0000738C"/>
    <w:rsid w:val="00012DBD"/>
    <w:rsid w:val="00016B9E"/>
    <w:rsid w:val="00021DAE"/>
    <w:rsid w:val="000247BD"/>
    <w:rsid w:val="00032EAF"/>
    <w:rsid w:val="00037CBD"/>
    <w:rsid w:val="00037E0C"/>
    <w:rsid w:val="00041C6C"/>
    <w:rsid w:val="00047D11"/>
    <w:rsid w:val="00050033"/>
    <w:rsid w:val="0005081A"/>
    <w:rsid w:val="00051F1C"/>
    <w:rsid w:val="000567D4"/>
    <w:rsid w:val="00077450"/>
    <w:rsid w:val="0008217C"/>
    <w:rsid w:val="00087EF5"/>
    <w:rsid w:val="00092FD9"/>
    <w:rsid w:val="00093046"/>
    <w:rsid w:val="000A2B51"/>
    <w:rsid w:val="000A3DA8"/>
    <w:rsid w:val="000A3EAE"/>
    <w:rsid w:val="000C0C09"/>
    <w:rsid w:val="000D35B5"/>
    <w:rsid w:val="000D6AD2"/>
    <w:rsid w:val="000E64C4"/>
    <w:rsid w:val="000E6D89"/>
    <w:rsid w:val="000F3287"/>
    <w:rsid w:val="000F5F88"/>
    <w:rsid w:val="000F6A78"/>
    <w:rsid w:val="00103264"/>
    <w:rsid w:val="0010631C"/>
    <w:rsid w:val="00112866"/>
    <w:rsid w:val="00112BC7"/>
    <w:rsid w:val="00115589"/>
    <w:rsid w:val="001213A1"/>
    <w:rsid w:val="001349EE"/>
    <w:rsid w:val="00136CEA"/>
    <w:rsid w:val="0013750D"/>
    <w:rsid w:val="00137D2A"/>
    <w:rsid w:val="0014142A"/>
    <w:rsid w:val="00142C58"/>
    <w:rsid w:val="0014543F"/>
    <w:rsid w:val="001478AD"/>
    <w:rsid w:val="00151E34"/>
    <w:rsid w:val="00153D8A"/>
    <w:rsid w:val="0015591C"/>
    <w:rsid w:val="00156025"/>
    <w:rsid w:val="00161404"/>
    <w:rsid w:val="001754D9"/>
    <w:rsid w:val="00175783"/>
    <w:rsid w:val="0018361B"/>
    <w:rsid w:val="00183EFA"/>
    <w:rsid w:val="0018596A"/>
    <w:rsid w:val="00190C91"/>
    <w:rsid w:val="0019317B"/>
    <w:rsid w:val="001A12F2"/>
    <w:rsid w:val="001A20B4"/>
    <w:rsid w:val="001A6886"/>
    <w:rsid w:val="001B6DDA"/>
    <w:rsid w:val="001B735E"/>
    <w:rsid w:val="001C06BB"/>
    <w:rsid w:val="001C62A3"/>
    <w:rsid w:val="001D2DF5"/>
    <w:rsid w:val="001E0307"/>
    <w:rsid w:val="001E4BE1"/>
    <w:rsid w:val="001E5986"/>
    <w:rsid w:val="001E64AA"/>
    <w:rsid w:val="001F3F3A"/>
    <w:rsid w:val="001F5792"/>
    <w:rsid w:val="00201CB5"/>
    <w:rsid w:val="002051C6"/>
    <w:rsid w:val="002066A7"/>
    <w:rsid w:val="00207CD6"/>
    <w:rsid w:val="00212ECA"/>
    <w:rsid w:val="002132E0"/>
    <w:rsid w:val="00220CBB"/>
    <w:rsid w:val="00224A7E"/>
    <w:rsid w:val="002337A7"/>
    <w:rsid w:val="00237E2D"/>
    <w:rsid w:val="00244BB8"/>
    <w:rsid w:val="002453E0"/>
    <w:rsid w:val="0025534D"/>
    <w:rsid w:val="00261E6C"/>
    <w:rsid w:val="0026655A"/>
    <w:rsid w:val="00270721"/>
    <w:rsid w:val="00270CC0"/>
    <w:rsid w:val="00275E7A"/>
    <w:rsid w:val="00275FA0"/>
    <w:rsid w:val="00283DB1"/>
    <w:rsid w:val="00296A14"/>
    <w:rsid w:val="002977FD"/>
    <w:rsid w:val="002A032F"/>
    <w:rsid w:val="002D0B70"/>
    <w:rsid w:val="002D26BA"/>
    <w:rsid w:val="002D38EB"/>
    <w:rsid w:val="002D7D21"/>
    <w:rsid w:val="002E053F"/>
    <w:rsid w:val="002F1117"/>
    <w:rsid w:val="002F4455"/>
    <w:rsid w:val="002F560C"/>
    <w:rsid w:val="00311D9A"/>
    <w:rsid w:val="00316227"/>
    <w:rsid w:val="00320F66"/>
    <w:rsid w:val="00322C92"/>
    <w:rsid w:val="003259FF"/>
    <w:rsid w:val="00332B41"/>
    <w:rsid w:val="003330A8"/>
    <w:rsid w:val="0034071A"/>
    <w:rsid w:val="0034577B"/>
    <w:rsid w:val="003677ED"/>
    <w:rsid w:val="00370A37"/>
    <w:rsid w:val="00380F87"/>
    <w:rsid w:val="00393B99"/>
    <w:rsid w:val="003963E6"/>
    <w:rsid w:val="003A11C1"/>
    <w:rsid w:val="003D74F8"/>
    <w:rsid w:val="003E346C"/>
    <w:rsid w:val="003F1A35"/>
    <w:rsid w:val="003F3DF2"/>
    <w:rsid w:val="003F50F3"/>
    <w:rsid w:val="003F66C8"/>
    <w:rsid w:val="004056D1"/>
    <w:rsid w:val="0041523D"/>
    <w:rsid w:val="00421A44"/>
    <w:rsid w:val="00423746"/>
    <w:rsid w:val="00426DF5"/>
    <w:rsid w:val="00427A12"/>
    <w:rsid w:val="004306AC"/>
    <w:rsid w:val="004308CB"/>
    <w:rsid w:val="0043429D"/>
    <w:rsid w:val="00441B4C"/>
    <w:rsid w:val="00452383"/>
    <w:rsid w:val="00452B0D"/>
    <w:rsid w:val="00456F13"/>
    <w:rsid w:val="00472ED4"/>
    <w:rsid w:val="00481B01"/>
    <w:rsid w:val="00485AF5"/>
    <w:rsid w:val="00486716"/>
    <w:rsid w:val="00492539"/>
    <w:rsid w:val="004946D7"/>
    <w:rsid w:val="0049474C"/>
    <w:rsid w:val="00495499"/>
    <w:rsid w:val="00497A32"/>
    <w:rsid w:val="004A51BD"/>
    <w:rsid w:val="004A721D"/>
    <w:rsid w:val="004C5445"/>
    <w:rsid w:val="004D0989"/>
    <w:rsid w:val="004D536B"/>
    <w:rsid w:val="004D548F"/>
    <w:rsid w:val="004E0FB4"/>
    <w:rsid w:val="004E2E01"/>
    <w:rsid w:val="004E5343"/>
    <w:rsid w:val="004E5804"/>
    <w:rsid w:val="004E7913"/>
    <w:rsid w:val="004F1010"/>
    <w:rsid w:val="004F2769"/>
    <w:rsid w:val="004F5255"/>
    <w:rsid w:val="004F774E"/>
    <w:rsid w:val="005116B2"/>
    <w:rsid w:val="0052612B"/>
    <w:rsid w:val="005262D9"/>
    <w:rsid w:val="00526AAC"/>
    <w:rsid w:val="005318BA"/>
    <w:rsid w:val="00542D8F"/>
    <w:rsid w:val="00543E97"/>
    <w:rsid w:val="00547AA1"/>
    <w:rsid w:val="00554DB0"/>
    <w:rsid w:val="00556523"/>
    <w:rsid w:val="00561D02"/>
    <w:rsid w:val="005743B7"/>
    <w:rsid w:val="00574D38"/>
    <w:rsid w:val="00592CC6"/>
    <w:rsid w:val="005945FA"/>
    <w:rsid w:val="005A0D62"/>
    <w:rsid w:val="005A16F2"/>
    <w:rsid w:val="005A5750"/>
    <w:rsid w:val="005B10E3"/>
    <w:rsid w:val="005C204F"/>
    <w:rsid w:val="005C38AA"/>
    <w:rsid w:val="005C48E4"/>
    <w:rsid w:val="005D0456"/>
    <w:rsid w:val="005E01EE"/>
    <w:rsid w:val="005E79F9"/>
    <w:rsid w:val="005F0358"/>
    <w:rsid w:val="005F2C98"/>
    <w:rsid w:val="006177D4"/>
    <w:rsid w:val="006246E0"/>
    <w:rsid w:val="006333D6"/>
    <w:rsid w:val="00634E03"/>
    <w:rsid w:val="00640C7A"/>
    <w:rsid w:val="006464AC"/>
    <w:rsid w:val="00647E17"/>
    <w:rsid w:val="00654C58"/>
    <w:rsid w:val="0065777D"/>
    <w:rsid w:val="00661041"/>
    <w:rsid w:val="006632A7"/>
    <w:rsid w:val="0066642B"/>
    <w:rsid w:val="006714CE"/>
    <w:rsid w:val="00673CA0"/>
    <w:rsid w:val="00675C74"/>
    <w:rsid w:val="00677F65"/>
    <w:rsid w:val="006807B6"/>
    <w:rsid w:val="00684017"/>
    <w:rsid w:val="00684F68"/>
    <w:rsid w:val="006900B2"/>
    <w:rsid w:val="006950FD"/>
    <w:rsid w:val="006A2912"/>
    <w:rsid w:val="006B4AF2"/>
    <w:rsid w:val="006C02B6"/>
    <w:rsid w:val="006C2E75"/>
    <w:rsid w:val="006C5736"/>
    <w:rsid w:val="006D3FD5"/>
    <w:rsid w:val="006D4D56"/>
    <w:rsid w:val="006D4DB7"/>
    <w:rsid w:val="006D56D2"/>
    <w:rsid w:val="006D6C0E"/>
    <w:rsid w:val="006E06AD"/>
    <w:rsid w:val="006E110A"/>
    <w:rsid w:val="0072729E"/>
    <w:rsid w:val="00730F59"/>
    <w:rsid w:val="00732226"/>
    <w:rsid w:val="00733DAB"/>
    <w:rsid w:val="007420F8"/>
    <w:rsid w:val="00750569"/>
    <w:rsid w:val="007539AC"/>
    <w:rsid w:val="00753F2F"/>
    <w:rsid w:val="00763489"/>
    <w:rsid w:val="007664B4"/>
    <w:rsid w:val="00767809"/>
    <w:rsid w:val="00773215"/>
    <w:rsid w:val="00775ED0"/>
    <w:rsid w:val="00781DD1"/>
    <w:rsid w:val="007865F3"/>
    <w:rsid w:val="00787196"/>
    <w:rsid w:val="00787CF1"/>
    <w:rsid w:val="00787D36"/>
    <w:rsid w:val="007951E8"/>
    <w:rsid w:val="007A1279"/>
    <w:rsid w:val="007B5226"/>
    <w:rsid w:val="007D1887"/>
    <w:rsid w:val="007D275F"/>
    <w:rsid w:val="007D4044"/>
    <w:rsid w:val="007D5563"/>
    <w:rsid w:val="007D567D"/>
    <w:rsid w:val="007D5B9C"/>
    <w:rsid w:val="007D5F7F"/>
    <w:rsid w:val="007E11CD"/>
    <w:rsid w:val="007E1850"/>
    <w:rsid w:val="007E2E33"/>
    <w:rsid w:val="007F3A58"/>
    <w:rsid w:val="00801DD4"/>
    <w:rsid w:val="008076E9"/>
    <w:rsid w:val="008111E2"/>
    <w:rsid w:val="008128E4"/>
    <w:rsid w:val="00814EF4"/>
    <w:rsid w:val="00816C0F"/>
    <w:rsid w:val="00816DA0"/>
    <w:rsid w:val="008301FC"/>
    <w:rsid w:val="00833ED8"/>
    <w:rsid w:val="00837A3F"/>
    <w:rsid w:val="00846737"/>
    <w:rsid w:val="0084690D"/>
    <w:rsid w:val="00853215"/>
    <w:rsid w:val="0085502A"/>
    <w:rsid w:val="00855248"/>
    <w:rsid w:val="008556B8"/>
    <w:rsid w:val="0086074F"/>
    <w:rsid w:val="00870F63"/>
    <w:rsid w:val="0087394C"/>
    <w:rsid w:val="00876C04"/>
    <w:rsid w:val="008825D9"/>
    <w:rsid w:val="00884F6F"/>
    <w:rsid w:val="008970A9"/>
    <w:rsid w:val="00897C8B"/>
    <w:rsid w:val="008A67F1"/>
    <w:rsid w:val="008B2B2C"/>
    <w:rsid w:val="008B3704"/>
    <w:rsid w:val="008B6048"/>
    <w:rsid w:val="008C7F3A"/>
    <w:rsid w:val="008D2ADD"/>
    <w:rsid w:val="008D3743"/>
    <w:rsid w:val="008E09A9"/>
    <w:rsid w:val="008E612D"/>
    <w:rsid w:val="008F0A49"/>
    <w:rsid w:val="008F17FC"/>
    <w:rsid w:val="008F1EC3"/>
    <w:rsid w:val="008F6885"/>
    <w:rsid w:val="0090241A"/>
    <w:rsid w:val="00907367"/>
    <w:rsid w:val="00930469"/>
    <w:rsid w:val="00936D5C"/>
    <w:rsid w:val="00937CF2"/>
    <w:rsid w:val="00944FD4"/>
    <w:rsid w:val="00952B5C"/>
    <w:rsid w:val="009629EA"/>
    <w:rsid w:val="00962F2F"/>
    <w:rsid w:val="00963B0D"/>
    <w:rsid w:val="00970B41"/>
    <w:rsid w:val="009774C0"/>
    <w:rsid w:val="00980C21"/>
    <w:rsid w:val="00983770"/>
    <w:rsid w:val="00993117"/>
    <w:rsid w:val="00993351"/>
    <w:rsid w:val="0099350A"/>
    <w:rsid w:val="009A4B59"/>
    <w:rsid w:val="009A4FFD"/>
    <w:rsid w:val="009A6876"/>
    <w:rsid w:val="009B2FF6"/>
    <w:rsid w:val="009B74C7"/>
    <w:rsid w:val="009C03A6"/>
    <w:rsid w:val="009C6FF8"/>
    <w:rsid w:val="009D496E"/>
    <w:rsid w:val="009D7DFC"/>
    <w:rsid w:val="009E3C1C"/>
    <w:rsid w:val="009E6199"/>
    <w:rsid w:val="009F1229"/>
    <w:rsid w:val="009F584B"/>
    <w:rsid w:val="009F7884"/>
    <w:rsid w:val="00A006B7"/>
    <w:rsid w:val="00A05A8D"/>
    <w:rsid w:val="00A1529C"/>
    <w:rsid w:val="00A16635"/>
    <w:rsid w:val="00A24A7A"/>
    <w:rsid w:val="00A464DB"/>
    <w:rsid w:val="00A46766"/>
    <w:rsid w:val="00A612CA"/>
    <w:rsid w:val="00A653FE"/>
    <w:rsid w:val="00A76B95"/>
    <w:rsid w:val="00A77013"/>
    <w:rsid w:val="00A86BE0"/>
    <w:rsid w:val="00A86DA4"/>
    <w:rsid w:val="00A921E5"/>
    <w:rsid w:val="00A942CC"/>
    <w:rsid w:val="00A96897"/>
    <w:rsid w:val="00A97447"/>
    <w:rsid w:val="00AA1A84"/>
    <w:rsid w:val="00AA4AC5"/>
    <w:rsid w:val="00AA6996"/>
    <w:rsid w:val="00AB24CD"/>
    <w:rsid w:val="00AB5718"/>
    <w:rsid w:val="00AB5915"/>
    <w:rsid w:val="00AC1736"/>
    <w:rsid w:val="00AC7280"/>
    <w:rsid w:val="00AD0471"/>
    <w:rsid w:val="00AD2758"/>
    <w:rsid w:val="00AE0A56"/>
    <w:rsid w:val="00AE33B5"/>
    <w:rsid w:val="00AF17BA"/>
    <w:rsid w:val="00B020F8"/>
    <w:rsid w:val="00B03D6C"/>
    <w:rsid w:val="00B06BA1"/>
    <w:rsid w:val="00B10C0E"/>
    <w:rsid w:val="00B12A5D"/>
    <w:rsid w:val="00B13E81"/>
    <w:rsid w:val="00B264EE"/>
    <w:rsid w:val="00B27DC9"/>
    <w:rsid w:val="00B33709"/>
    <w:rsid w:val="00B3513D"/>
    <w:rsid w:val="00B3698E"/>
    <w:rsid w:val="00B43368"/>
    <w:rsid w:val="00B43962"/>
    <w:rsid w:val="00B46124"/>
    <w:rsid w:val="00B4667C"/>
    <w:rsid w:val="00B47C27"/>
    <w:rsid w:val="00B556E0"/>
    <w:rsid w:val="00B623E4"/>
    <w:rsid w:val="00B62E30"/>
    <w:rsid w:val="00B63523"/>
    <w:rsid w:val="00B66732"/>
    <w:rsid w:val="00B745A7"/>
    <w:rsid w:val="00B81A4B"/>
    <w:rsid w:val="00B83535"/>
    <w:rsid w:val="00B84FE2"/>
    <w:rsid w:val="00B946E0"/>
    <w:rsid w:val="00B971B3"/>
    <w:rsid w:val="00B971DD"/>
    <w:rsid w:val="00B97510"/>
    <w:rsid w:val="00BA66A1"/>
    <w:rsid w:val="00BB4E2A"/>
    <w:rsid w:val="00BC6A28"/>
    <w:rsid w:val="00BC6DDC"/>
    <w:rsid w:val="00BC6EFC"/>
    <w:rsid w:val="00BD0A87"/>
    <w:rsid w:val="00BD0BB3"/>
    <w:rsid w:val="00BD6CF1"/>
    <w:rsid w:val="00BE0929"/>
    <w:rsid w:val="00BE16F8"/>
    <w:rsid w:val="00BE3308"/>
    <w:rsid w:val="00BE5EBC"/>
    <w:rsid w:val="00BE6EA5"/>
    <w:rsid w:val="00BE72CC"/>
    <w:rsid w:val="00BF2AD6"/>
    <w:rsid w:val="00C008CF"/>
    <w:rsid w:val="00C02402"/>
    <w:rsid w:val="00C057B8"/>
    <w:rsid w:val="00C05CDA"/>
    <w:rsid w:val="00C10F4A"/>
    <w:rsid w:val="00C161CC"/>
    <w:rsid w:val="00C17911"/>
    <w:rsid w:val="00C26B82"/>
    <w:rsid w:val="00C36D9F"/>
    <w:rsid w:val="00C4456A"/>
    <w:rsid w:val="00C54B8E"/>
    <w:rsid w:val="00C614E2"/>
    <w:rsid w:val="00C70475"/>
    <w:rsid w:val="00C7093F"/>
    <w:rsid w:val="00C73842"/>
    <w:rsid w:val="00C74B12"/>
    <w:rsid w:val="00C75C40"/>
    <w:rsid w:val="00C8142A"/>
    <w:rsid w:val="00C9071C"/>
    <w:rsid w:val="00C91A69"/>
    <w:rsid w:val="00C91E1F"/>
    <w:rsid w:val="00CA2653"/>
    <w:rsid w:val="00CA7135"/>
    <w:rsid w:val="00CA7FBD"/>
    <w:rsid w:val="00CB0803"/>
    <w:rsid w:val="00CB23B1"/>
    <w:rsid w:val="00CB55B9"/>
    <w:rsid w:val="00CE152D"/>
    <w:rsid w:val="00CE5434"/>
    <w:rsid w:val="00CF40E2"/>
    <w:rsid w:val="00D10F90"/>
    <w:rsid w:val="00D17B62"/>
    <w:rsid w:val="00D2349C"/>
    <w:rsid w:val="00D33B17"/>
    <w:rsid w:val="00D33D24"/>
    <w:rsid w:val="00D34D32"/>
    <w:rsid w:val="00D34D98"/>
    <w:rsid w:val="00D41CE3"/>
    <w:rsid w:val="00D46700"/>
    <w:rsid w:val="00D47D57"/>
    <w:rsid w:val="00D52E5A"/>
    <w:rsid w:val="00D565AC"/>
    <w:rsid w:val="00D84A35"/>
    <w:rsid w:val="00D84DE1"/>
    <w:rsid w:val="00D862AA"/>
    <w:rsid w:val="00D93127"/>
    <w:rsid w:val="00D952A9"/>
    <w:rsid w:val="00D97C73"/>
    <w:rsid w:val="00DA4E18"/>
    <w:rsid w:val="00DB073A"/>
    <w:rsid w:val="00DB1C70"/>
    <w:rsid w:val="00DB2BCC"/>
    <w:rsid w:val="00DB4736"/>
    <w:rsid w:val="00DC3657"/>
    <w:rsid w:val="00DC3F55"/>
    <w:rsid w:val="00DD7D76"/>
    <w:rsid w:val="00DE2BCA"/>
    <w:rsid w:val="00DE5468"/>
    <w:rsid w:val="00DF2D8E"/>
    <w:rsid w:val="00DF702A"/>
    <w:rsid w:val="00DF7EA1"/>
    <w:rsid w:val="00E206B0"/>
    <w:rsid w:val="00E21041"/>
    <w:rsid w:val="00E24875"/>
    <w:rsid w:val="00E27426"/>
    <w:rsid w:val="00E368DD"/>
    <w:rsid w:val="00E36A41"/>
    <w:rsid w:val="00E413B4"/>
    <w:rsid w:val="00E44336"/>
    <w:rsid w:val="00E53227"/>
    <w:rsid w:val="00E53D0C"/>
    <w:rsid w:val="00E56C1D"/>
    <w:rsid w:val="00E62DF0"/>
    <w:rsid w:val="00E7110F"/>
    <w:rsid w:val="00E71D7A"/>
    <w:rsid w:val="00E8236C"/>
    <w:rsid w:val="00E843D7"/>
    <w:rsid w:val="00E855E0"/>
    <w:rsid w:val="00E864B3"/>
    <w:rsid w:val="00E944D2"/>
    <w:rsid w:val="00E97376"/>
    <w:rsid w:val="00EB4D23"/>
    <w:rsid w:val="00ED24BF"/>
    <w:rsid w:val="00EF349D"/>
    <w:rsid w:val="00EF35DE"/>
    <w:rsid w:val="00EF61A3"/>
    <w:rsid w:val="00EF6C1E"/>
    <w:rsid w:val="00F02CF4"/>
    <w:rsid w:val="00F04993"/>
    <w:rsid w:val="00F103FE"/>
    <w:rsid w:val="00F12398"/>
    <w:rsid w:val="00F1508B"/>
    <w:rsid w:val="00F1553F"/>
    <w:rsid w:val="00F15B09"/>
    <w:rsid w:val="00F176EE"/>
    <w:rsid w:val="00F2048D"/>
    <w:rsid w:val="00F303EB"/>
    <w:rsid w:val="00F32D93"/>
    <w:rsid w:val="00F337EC"/>
    <w:rsid w:val="00F369E6"/>
    <w:rsid w:val="00F37289"/>
    <w:rsid w:val="00F376FF"/>
    <w:rsid w:val="00F403A2"/>
    <w:rsid w:val="00F41382"/>
    <w:rsid w:val="00F41522"/>
    <w:rsid w:val="00F42ABA"/>
    <w:rsid w:val="00F4768C"/>
    <w:rsid w:val="00F47B39"/>
    <w:rsid w:val="00F511DB"/>
    <w:rsid w:val="00F519A7"/>
    <w:rsid w:val="00F51C0C"/>
    <w:rsid w:val="00F60044"/>
    <w:rsid w:val="00F66A9E"/>
    <w:rsid w:val="00F7034C"/>
    <w:rsid w:val="00F7097A"/>
    <w:rsid w:val="00F756EC"/>
    <w:rsid w:val="00F80F3D"/>
    <w:rsid w:val="00F94317"/>
    <w:rsid w:val="00F976BB"/>
    <w:rsid w:val="00FA1AB2"/>
    <w:rsid w:val="00FA219E"/>
    <w:rsid w:val="00FB52E0"/>
    <w:rsid w:val="00FC662B"/>
    <w:rsid w:val="00FD3AE7"/>
    <w:rsid w:val="00FE1EDD"/>
    <w:rsid w:val="00FE5C69"/>
    <w:rsid w:val="00FF0AA6"/>
    <w:rsid w:val="00FF45EC"/>
    <w:rsid w:val="00FF4FAD"/>
    <w:rsid w:val="00FF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5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9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30F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45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695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30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o5-vpr.sdamg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ki.vladimir.i-edu.ru/images/e/ef/&#1055;&#1088;&#1080;&#1088;&#1086;&#1076;&#1085;&#1099;&#1077;_&#1079;&#1086;&#1085;&#1099;.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756</Words>
  <Characters>4314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2019-07-30T07:13:00Z</dcterms:created>
  <dcterms:modified xsi:type="dcterms:W3CDTF">2019-07-30T09:17:00Z</dcterms:modified>
</cp:coreProperties>
</file>